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A8E96" w14:textId="0E9CE47D" w:rsidR="00B829D5" w:rsidRDefault="00B829D5" w:rsidP="00B829D5">
      <w:pPr>
        <w:pStyle w:val="Title"/>
        <w:jc w:val="right"/>
      </w:pPr>
      <w:r>
        <w:rPr>
          <w:noProof/>
          <w:lang w:eastAsia="en-GB"/>
        </w:rPr>
        <w:drawing>
          <wp:inline distT="0" distB="0" distL="0" distR="0" wp14:anchorId="33F65AA4" wp14:editId="26370AF3">
            <wp:extent cx="2653200" cy="712800"/>
            <wp:effectExtent l="0" t="0" r="0" b="0"/>
            <wp:docPr id="2" name="Picture 2" descr="Oxford University Hospitals NHS Foundation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xford University Hospitals NHS Foundation Trust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DAC20" w14:textId="38C4966D" w:rsidR="002C049C" w:rsidRPr="000B3134" w:rsidRDefault="002C049C" w:rsidP="002C049C">
      <w:pPr>
        <w:pStyle w:val="Heading1"/>
      </w:pPr>
      <w:r w:rsidRPr="000B3134">
        <w:t>Research Capability Funding (RCF)</w:t>
      </w:r>
    </w:p>
    <w:p w14:paraId="3AB1468E" w14:textId="24C762F4" w:rsidR="002C049C" w:rsidRPr="000B3134" w:rsidRDefault="002C049C" w:rsidP="002C049C">
      <w:pPr>
        <w:pStyle w:val="Heading2"/>
      </w:pPr>
      <w:r w:rsidRPr="000B3134">
        <w:t xml:space="preserve">Application </w:t>
      </w:r>
      <w:r w:rsidR="003C21AF">
        <w:t>f</w:t>
      </w:r>
      <w:r w:rsidRPr="000B3134">
        <w:t>orm for 202</w:t>
      </w:r>
      <w:r w:rsidR="002559E9">
        <w:t>4-25</w:t>
      </w:r>
      <w:r w:rsidRPr="000B3134">
        <w:t xml:space="preserve"> </w:t>
      </w:r>
      <w:r w:rsidR="00D37716">
        <w:t>focused</w:t>
      </w:r>
      <w:r w:rsidRPr="000B3134">
        <w:t xml:space="preserve"> call</w:t>
      </w:r>
    </w:p>
    <w:p w14:paraId="3DEC8409" w14:textId="00AF7726" w:rsidR="002C049C" w:rsidRDefault="002C049C" w:rsidP="002C049C">
      <w:pPr>
        <w:jc w:val="both"/>
        <w:rPr>
          <w:rFonts w:cstheme="minorHAnsi"/>
        </w:rPr>
      </w:pPr>
      <w:r>
        <w:rPr>
          <w:rFonts w:cstheme="minorHAnsi"/>
        </w:rPr>
        <w:t>This form is for the 20</w:t>
      </w:r>
      <w:r w:rsidR="002559E9">
        <w:rPr>
          <w:rFonts w:cstheme="minorHAnsi"/>
        </w:rPr>
        <w:t>24-25</w:t>
      </w:r>
      <w:r>
        <w:rPr>
          <w:rFonts w:cstheme="minorHAnsi"/>
        </w:rPr>
        <w:t xml:space="preserve"> </w:t>
      </w:r>
      <w:r w:rsidR="00D37716">
        <w:rPr>
          <w:rFonts w:cstheme="minorHAnsi"/>
        </w:rPr>
        <w:t>focused</w:t>
      </w:r>
      <w:r>
        <w:rPr>
          <w:rFonts w:cstheme="minorHAnsi"/>
        </w:rPr>
        <w:t xml:space="preserve"> RCF call only. </w:t>
      </w:r>
      <w:r w:rsidRPr="009154E1">
        <w:rPr>
          <w:rFonts w:cstheme="minorHAnsi"/>
        </w:rPr>
        <w:t xml:space="preserve">The purpose of this call is to facilitate </w:t>
      </w:r>
      <w:r>
        <w:rPr>
          <w:rFonts w:cstheme="minorHAnsi"/>
        </w:rPr>
        <w:t xml:space="preserve">greater </w:t>
      </w:r>
      <w:r w:rsidRPr="009154E1">
        <w:rPr>
          <w:rFonts w:cstheme="minorHAnsi"/>
        </w:rPr>
        <w:t xml:space="preserve">success in </w:t>
      </w:r>
      <w:r>
        <w:rPr>
          <w:rFonts w:cstheme="minorHAnsi"/>
        </w:rPr>
        <w:t>secur</w:t>
      </w:r>
      <w:r w:rsidRPr="009154E1">
        <w:rPr>
          <w:rFonts w:cstheme="minorHAnsi"/>
        </w:rPr>
        <w:t>ing NIHR research grants</w:t>
      </w:r>
      <w:r>
        <w:rPr>
          <w:rFonts w:cstheme="minorHAnsi"/>
        </w:rPr>
        <w:t>,</w:t>
      </w:r>
      <w:r w:rsidRPr="009154E1">
        <w:rPr>
          <w:rFonts w:cstheme="minorHAnsi"/>
        </w:rPr>
        <w:t xml:space="preserve"> which will be </w:t>
      </w:r>
      <w:r>
        <w:rPr>
          <w:rFonts w:cstheme="minorHAnsi"/>
        </w:rPr>
        <w:t xml:space="preserve">also </w:t>
      </w:r>
      <w:r w:rsidRPr="009154E1">
        <w:rPr>
          <w:rFonts w:cstheme="minorHAnsi"/>
        </w:rPr>
        <w:t>eligible to attract RCF to OUH in future years</w:t>
      </w:r>
      <w:r>
        <w:rPr>
          <w:rFonts w:cstheme="minorHAnsi"/>
        </w:rPr>
        <w:t>.</w:t>
      </w:r>
    </w:p>
    <w:p w14:paraId="1B385FC2" w14:textId="77777777" w:rsidR="00F642F9" w:rsidRDefault="002C049C" w:rsidP="002C049C">
      <w:pPr>
        <w:jc w:val="both"/>
        <w:rPr>
          <w:rFonts w:cstheme="minorHAnsi"/>
        </w:rPr>
      </w:pPr>
      <w:r>
        <w:rPr>
          <w:rFonts w:cstheme="minorHAnsi"/>
        </w:rPr>
        <w:t>Before completing the form, please read the guidance notes</w:t>
      </w:r>
      <w:r w:rsidR="00D10061">
        <w:rPr>
          <w:rFonts w:cstheme="minorHAnsi"/>
        </w:rPr>
        <w:t>:</w:t>
      </w:r>
    </w:p>
    <w:p w14:paraId="760CBE51" w14:textId="5CBE4BA6" w:rsidR="00F642F9" w:rsidRDefault="00F642F9" w:rsidP="002C049C">
      <w:pPr>
        <w:jc w:val="both"/>
        <w:rPr>
          <w:rFonts w:cstheme="minorHAnsi"/>
        </w:rPr>
      </w:pPr>
      <w:r w:rsidRPr="00F642F9">
        <w:rPr>
          <w:rFonts w:cstheme="minorHAnsi"/>
        </w:rPr>
        <w:fldChar w:fldCharType="begin"/>
      </w:r>
      <w:r w:rsidRPr="00F642F9">
        <w:rPr>
          <w:rFonts w:cstheme="minorHAnsi"/>
        </w:rPr>
        <w:instrText>HYPERLINK "https://www.ouh.nhs.uk/research/researchers/research-capability-funding.aspx" \l "call"</w:instrText>
      </w:r>
      <w:r w:rsidRPr="00F642F9">
        <w:rPr>
          <w:rFonts w:cstheme="minorHAnsi"/>
        </w:rPr>
      </w:r>
      <w:r w:rsidRPr="00F642F9">
        <w:rPr>
          <w:rFonts w:cstheme="minorHAnsi"/>
        </w:rPr>
        <w:fldChar w:fldCharType="separate"/>
      </w:r>
      <w:r w:rsidRPr="00F642F9">
        <w:rPr>
          <w:rStyle w:val="Hyperlink"/>
          <w:rFonts w:cstheme="minorHAnsi"/>
        </w:rPr>
        <w:t>Research Capability Funding - Oxford University Hospitals</w:t>
      </w:r>
      <w:r w:rsidRPr="00F642F9">
        <w:rPr>
          <w:rFonts w:cstheme="minorHAnsi"/>
        </w:rPr>
        <w:fldChar w:fldCharType="end"/>
      </w:r>
    </w:p>
    <w:p w14:paraId="43F8C313" w14:textId="5A5E7DCB" w:rsidR="002C049C" w:rsidRDefault="002C049C" w:rsidP="002C049C">
      <w:pPr>
        <w:jc w:val="both"/>
        <w:rPr>
          <w:rFonts w:cstheme="minorHAnsi"/>
        </w:rPr>
      </w:pPr>
      <w:r>
        <w:rPr>
          <w:rFonts w:cstheme="minorHAnsi"/>
        </w:rPr>
        <w:t>This</w:t>
      </w:r>
      <w:r w:rsidR="00E528C0">
        <w:rPr>
          <w:rFonts w:cstheme="minorHAnsi"/>
        </w:rPr>
        <w:t xml:space="preserve"> </w:t>
      </w:r>
      <w:r>
        <w:rPr>
          <w:rFonts w:cstheme="minorHAnsi"/>
        </w:rPr>
        <w:t xml:space="preserve">form must </w:t>
      </w:r>
      <w:r w:rsidRPr="007D7F97">
        <w:rPr>
          <w:rFonts w:cstheme="minorHAnsi"/>
        </w:rPr>
        <w:t xml:space="preserve">be completed by the individual researcher who wishes to apply </w:t>
      </w:r>
      <w:r>
        <w:rPr>
          <w:rFonts w:cstheme="minorHAnsi"/>
        </w:rPr>
        <w:t xml:space="preserve">to OUH </w:t>
      </w:r>
      <w:r w:rsidRPr="007D7F97">
        <w:rPr>
          <w:rFonts w:cstheme="minorHAnsi"/>
        </w:rPr>
        <w:t>for RCF to fund their</w:t>
      </w:r>
      <w:r>
        <w:rPr>
          <w:rFonts w:cstheme="minorHAnsi"/>
        </w:rPr>
        <w:t xml:space="preserve"> time (and/or that of colleagues) to develop a competitive bid (Stage 1 or Stage 2) they will be submitting </w:t>
      </w:r>
      <w:r w:rsidR="00E528C0">
        <w:rPr>
          <w:rFonts w:cstheme="minorHAnsi"/>
        </w:rPr>
        <w:t xml:space="preserve">as the lead applicant </w:t>
      </w:r>
      <w:r>
        <w:rPr>
          <w:rFonts w:cstheme="minorHAnsi"/>
        </w:rPr>
        <w:t xml:space="preserve">for one of the seven NIHR programmes listed in the guidance notes. </w:t>
      </w:r>
      <w:r w:rsidR="003C1B96">
        <w:rPr>
          <w:rFonts w:cstheme="minorHAnsi"/>
        </w:rPr>
        <w:t>A</w:t>
      </w:r>
      <w:r>
        <w:rPr>
          <w:rFonts w:cstheme="minorHAnsi"/>
        </w:rPr>
        <w:t>pplications must be countersigned by the applicant’s Clinical Director</w:t>
      </w:r>
      <w:r w:rsidR="00E528C0">
        <w:rPr>
          <w:rFonts w:cstheme="minorHAnsi"/>
        </w:rPr>
        <w:t xml:space="preserve"> or </w:t>
      </w:r>
      <w:r w:rsidR="003C1B96">
        <w:rPr>
          <w:rFonts w:cstheme="minorHAnsi"/>
        </w:rPr>
        <w:t>Director of NMAHP Research</w:t>
      </w:r>
      <w:r>
        <w:rPr>
          <w:rFonts w:cstheme="minorHAnsi"/>
        </w:rPr>
        <w:t xml:space="preserve"> (OUH) or Head of Department (OU)</w:t>
      </w:r>
      <w:r w:rsidR="003C1B96">
        <w:rPr>
          <w:rFonts w:cstheme="minorHAnsi"/>
        </w:rPr>
        <w:t xml:space="preserve">. Completed applications together with the applicants CV must be submitted by </w:t>
      </w:r>
      <w:r>
        <w:rPr>
          <w:rFonts w:cstheme="minorHAnsi"/>
        </w:rPr>
        <w:t xml:space="preserve">email to </w:t>
      </w:r>
      <w:hyperlink r:id="rId9" w:history="1">
        <w:r w:rsidR="00D10061" w:rsidRPr="000258D5">
          <w:rPr>
            <w:rStyle w:val="Hyperlink"/>
            <w:rFonts w:cstheme="minorHAnsi"/>
          </w:rPr>
          <w:t>ouh.rcf@ouh.nhs.uk</w:t>
        </w:r>
      </w:hyperlink>
      <w:r>
        <w:rPr>
          <w:rFonts w:cstheme="minorHAnsi"/>
        </w:rPr>
        <w:t xml:space="preserve"> by </w:t>
      </w:r>
      <w:r w:rsidR="00CA3801" w:rsidRPr="00435B5A">
        <w:rPr>
          <w:rFonts w:cstheme="minorHAnsi"/>
          <w:b/>
          <w:bCs/>
        </w:rPr>
        <w:t>Friday 15</w:t>
      </w:r>
      <w:r w:rsidR="00CA3801" w:rsidRPr="00435B5A">
        <w:rPr>
          <w:rFonts w:cstheme="minorHAnsi"/>
          <w:b/>
          <w:bCs/>
          <w:vertAlign w:val="superscript"/>
        </w:rPr>
        <w:t xml:space="preserve"> </w:t>
      </w:r>
      <w:r w:rsidR="00CA3801" w:rsidRPr="00CA3801">
        <w:rPr>
          <w:rFonts w:cstheme="minorHAnsi"/>
          <w:b/>
          <w:bCs/>
        </w:rPr>
        <w:t>November 2024</w:t>
      </w:r>
      <w:r>
        <w:rPr>
          <w:rFonts w:cstheme="minorHAnsi"/>
        </w:rPr>
        <w:t>.</w:t>
      </w:r>
      <w:r w:rsidRPr="007D7F97">
        <w:t xml:space="preserve"> </w:t>
      </w:r>
      <w:r>
        <w:t>Applications received after this date will not be considered.</w:t>
      </w:r>
      <w:r w:rsidR="00E528C0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358"/>
      </w:tblGrid>
      <w:tr w:rsidR="002C049C" w:rsidRPr="001535A8" w14:paraId="48CA6199" w14:textId="77777777" w:rsidTr="000E44FD">
        <w:tc>
          <w:tcPr>
            <w:tcW w:w="9498" w:type="dxa"/>
            <w:gridSpan w:val="2"/>
            <w:shd w:val="clear" w:color="auto" w:fill="E6E6E6"/>
          </w:tcPr>
          <w:p w14:paraId="396091E9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cstheme="minorHAnsi"/>
              </w:rPr>
              <w:br w:type="page"/>
            </w:r>
            <w:r>
              <w:rPr>
                <w:rFonts w:ascii="Calibri" w:hAnsi="Calibri" w:cs="Calibri"/>
                <w:b/>
              </w:rPr>
              <w:t>SECTION A: Applicant details</w:t>
            </w:r>
          </w:p>
        </w:tc>
      </w:tr>
      <w:tr w:rsidR="002C049C" w:rsidRPr="001535A8" w14:paraId="08CBE80A" w14:textId="77777777" w:rsidTr="000E44FD">
        <w:tc>
          <w:tcPr>
            <w:tcW w:w="4140" w:type="dxa"/>
            <w:shd w:val="clear" w:color="auto" w:fill="E6E6E6"/>
          </w:tcPr>
          <w:p w14:paraId="170F0F23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</w:rPr>
            </w:pPr>
            <w:r w:rsidRPr="001535A8">
              <w:rPr>
                <w:rFonts w:ascii="Calibri" w:hAnsi="Calibri" w:cs="Calibri"/>
                <w:b/>
              </w:rPr>
              <w:t xml:space="preserve">Name </w:t>
            </w:r>
          </w:p>
        </w:tc>
        <w:tc>
          <w:tcPr>
            <w:tcW w:w="5358" w:type="dxa"/>
            <w:shd w:val="clear" w:color="auto" w:fill="E6E6E6"/>
          </w:tcPr>
          <w:p w14:paraId="37C4826A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 w:rsidRPr="001535A8">
              <w:rPr>
                <w:rFonts w:ascii="Calibri" w:hAnsi="Calibri" w:cs="Calibri"/>
                <w:b/>
              </w:rPr>
              <w:t>Address</w:t>
            </w:r>
          </w:p>
        </w:tc>
      </w:tr>
      <w:tr w:rsidR="002C049C" w:rsidRPr="001535A8" w14:paraId="707ED564" w14:textId="77777777" w:rsidTr="000E44FD"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11917EB5" w14:textId="77777777" w:rsidR="002C049C" w:rsidRDefault="002C049C" w:rsidP="000E44FD">
            <w:pPr>
              <w:ind w:firstLine="180"/>
              <w:jc w:val="both"/>
              <w:rPr>
                <w:rFonts w:ascii="Calibri" w:hAnsi="Calibri" w:cs="Calibri"/>
              </w:rPr>
            </w:pPr>
          </w:p>
          <w:p w14:paraId="1C09BC9D" w14:textId="77777777" w:rsidR="002C049C" w:rsidRDefault="002C049C" w:rsidP="00D10061">
            <w:pPr>
              <w:jc w:val="both"/>
              <w:rPr>
                <w:rFonts w:ascii="Calibri" w:hAnsi="Calibri" w:cs="Calibri"/>
              </w:rPr>
            </w:pPr>
          </w:p>
          <w:p w14:paraId="3C958CE1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shd w:val="clear" w:color="auto" w:fill="auto"/>
          </w:tcPr>
          <w:p w14:paraId="53A8096F" w14:textId="77777777" w:rsidR="002C049C" w:rsidRPr="001535A8" w:rsidRDefault="002C049C" w:rsidP="000E44FD">
            <w:pPr>
              <w:rPr>
                <w:rFonts w:ascii="Calibri" w:hAnsi="Calibri" w:cs="Calibri"/>
              </w:rPr>
            </w:pPr>
          </w:p>
        </w:tc>
      </w:tr>
      <w:tr w:rsidR="002C049C" w:rsidRPr="001535A8" w14:paraId="37AA682B" w14:textId="77777777" w:rsidTr="000E44FD">
        <w:tc>
          <w:tcPr>
            <w:tcW w:w="4140" w:type="dxa"/>
            <w:shd w:val="clear" w:color="auto" w:fill="E6E6E6"/>
          </w:tcPr>
          <w:p w14:paraId="4CCD5703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</w:rPr>
            </w:pPr>
            <w:r w:rsidRPr="001535A8">
              <w:rPr>
                <w:rFonts w:ascii="Calibri" w:hAnsi="Calibri" w:cs="Calibri"/>
                <w:b/>
              </w:rPr>
              <w:t>Email address</w:t>
            </w:r>
          </w:p>
        </w:tc>
        <w:tc>
          <w:tcPr>
            <w:tcW w:w="5358" w:type="dxa"/>
            <w:shd w:val="clear" w:color="auto" w:fill="E6E6E6"/>
          </w:tcPr>
          <w:p w14:paraId="7C8FE753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 w:rsidRPr="001535A8">
              <w:rPr>
                <w:rFonts w:ascii="Calibri" w:hAnsi="Calibri" w:cs="Calibri"/>
                <w:b/>
              </w:rPr>
              <w:t>Telephone number</w:t>
            </w:r>
          </w:p>
        </w:tc>
      </w:tr>
      <w:tr w:rsidR="002C049C" w:rsidRPr="001535A8" w14:paraId="246782D5" w14:textId="77777777" w:rsidTr="000E44FD"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1F6B0DC5" w14:textId="77777777" w:rsidR="002C049C" w:rsidRPr="001535A8" w:rsidRDefault="002C049C" w:rsidP="000E44FD">
            <w:pPr>
              <w:ind w:firstLine="180"/>
              <w:jc w:val="both"/>
              <w:rPr>
                <w:rFonts w:ascii="Calibri" w:hAnsi="Calibri" w:cs="Calibri"/>
              </w:rPr>
            </w:pPr>
          </w:p>
        </w:tc>
        <w:tc>
          <w:tcPr>
            <w:tcW w:w="5358" w:type="dxa"/>
            <w:tcBorders>
              <w:bottom w:val="single" w:sz="4" w:space="0" w:color="auto"/>
            </w:tcBorders>
            <w:shd w:val="clear" w:color="auto" w:fill="auto"/>
          </w:tcPr>
          <w:p w14:paraId="68FBF15E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</w:rPr>
            </w:pPr>
          </w:p>
        </w:tc>
      </w:tr>
      <w:tr w:rsidR="002C049C" w:rsidRPr="001535A8" w14:paraId="5112D9EE" w14:textId="77777777" w:rsidTr="000E44FD">
        <w:tc>
          <w:tcPr>
            <w:tcW w:w="4140" w:type="dxa"/>
            <w:shd w:val="clear" w:color="auto" w:fill="E6E6E6"/>
          </w:tcPr>
          <w:p w14:paraId="3212FD7F" w14:textId="77777777" w:rsidR="002C049C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Substantive employer</w:t>
            </w:r>
            <w:r w:rsidRPr="001535A8">
              <w:rPr>
                <w:rFonts w:ascii="Calibri" w:hAnsi="Calibri" w:cs="Calibri"/>
                <w:b/>
              </w:rPr>
              <w:t>:</w:t>
            </w:r>
            <w:r>
              <w:rPr>
                <w:rFonts w:ascii="Calibri" w:hAnsi="Calibri" w:cs="Calibri"/>
                <w:b/>
              </w:rPr>
              <w:t xml:space="preserve">    </w:t>
            </w:r>
          </w:p>
          <w:p w14:paraId="1D93BBFE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(select </w:t>
            </w:r>
            <w:proofErr w:type="gramStart"/>
            <w:r>
              <w:rPr>
                <w:rFonts w:ascii="Calibri" w:hAnsi="Calibri" w:cs="Calibri"/>
                <w:b/>
              </w:rPr>
              <w:t xml:space="preserve">one)   </w:t>
            </w:r>
            <w:proofErr w:type="gramEnd"/>
            <w:r>
              <w:rPr>
                <w:rFonts w:ascii="Calibri" w:hAnsi="Calibri" w:cs="Calibri"/>
                <w:b/>
              </w:rPr>
              <w:t xml:space="preserve">                               </w:t>
            </w:r>
          </w:p>
        </w:tc>
        <w:tc>
          <w:tcPr>
            <w:tcW w:w="5358" w:type="dxa"/>
            <w:shd w:val="clear" w:color="auto" w:fill="auto"/>
          </w:tcPr>
          <w:p w14:paraId="479FC45B" w14:textId="004AAD7E" w:rsidR="002C049C" w:rsidRPr="00D91740" w:rsidRDefault="002C049C" w:rsidP="000E44FD">
            <w:pPr>
              <w:jc w:val="both"/>
              <w:rPr>
                <w:rFonts w:ascii="Calibri" w:hAnsi="Calibri" w:cs="Calibri"/>
                <w:bCs/>
              </w:rPr>
            </w:pPr>
            <w:r w:rsidRPr="00D91740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</w:rPr>
                <w:id w:val="169518553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Pr="00D91740">
              <w:rPr>
                <w:rFonts w:ascii="Calibri" w:hAnsi="Calibri" w:cs="Calibri"/>
                <w:bCs/>
              </w:rPr>
              <w:t xml:space="preserve">   Oxford University Hospitals NHS </w:t>
            </w:r>
            <w:r w:rsidR="00BE6C3A">
              <w:rPr>
                <w:rFonts w:ascii="Calibri" w:hAnsi="Calibri" w:cs="Calibri"/>
                <w:bCs/>
              </w:rPr>
              <w:t>FT</w:t>
            </w:r>
          </w:p>
          <w:p w14:paraId="573CC307" w14:textId="77777777" w:rsidR="002C049C" w:rsidRPr="00D91740" w:rsidRDefault="002C049C" w:rsidP="000E44FD">
            <w:pPr>
              <w:jc w:val="both"/>
              <w:rPr>
                <w:rFonts w:ascii="Calibri" w:hAnsi="Calibri" w:cs="Calibri"/>
                <w:bCs/>
              </w:rPr>
            </w:pPr>
            <w:r w:rsidRPr="00D91740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</w:rPr>
                <w:id w:val="143224241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Pr="00D91740">
              <w:rPr>
                <w:rFonts w:ascii="Calibri" w:hAnsi="Calibri" w:cs="Calibri"/>
                <w:bCs/>
              </w:rPr>
              <w:t xml:space="preserve">      University of Oxford    </w:t>
            </w:r>
          </w:p>
        </w:tc>
      </w:tr>
      <w:tr w:rsidR="002C049C" w:rsidRPr="001535A8" w14:paraId="623F5025" w14:textId="77777777" w:rsidTr="000E44FD">
        <w:trPr>
          <w:trHeight w:val="70"/>
        </w:trPr>
        <w:tc>
          <w:tcPr>
            <w:tcW w:w="4140" w:type="dxa"/>
            <w:shd w:val="clear" w:color="auto" w:fill="E6E6E6"/>
          </w:tcPr>
          <w:p w14:paraId="5B3F5900" w14:textId="77777777" w:rsidR="002C049C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 w:rsidRPr="00273777">
              <w:rPr>
                <w:rFonts w:ascii="Calibri" w:hAnsi="Calibri" w:cs="Calibri"/>
                <w:b/>
              </w:rPr>
              <w:t>Type of contract held with OUH:</w:t>
            </w:r>
          </w:p>
          <w:p w14:paraId="2846312A" w14:textId="77777777" w:rsidR="002C049C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(select one)                                                 </w:t>
            </w:r>
          </w:p>
          <w:p w14:paraId="27D8DBC5" w14:textId="77777777" w:rsidR="002C049C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</w:t>
            </w:r>
          </w:p>
        </w:tc>
        <w:tc>
          <w:tcPr>
            <w:tcW w:w="5358" w:type="dxa"/>
            <w:shd w:val="clear" w:color="auto" w:fill="auto"/>
          </w:tcPr>
          <w:p w14:paraId="4573E14B" w14:textId="77777777" w:rsidR="002C049C" w:rsidRPr="00D91740" w:rsidRDefault="002C049C" w:rsidP="000E44FD">
            <w:pPr>
              <w:jc w:val="both"/>
              <w:rPr>
                <w:rFonts w:ascii="Calibri" w:hAnsi="Calibri" w:cs="Calibri"/>
                <w:bCs/>
              </w:rPr>
            </w:pPr>
            <w:r w:rsidRPr="00D91740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</w:rPr>
                <w:id w:val="33311085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Pr="00D91740">
              <w:rPr>
                <w:rFonts w:ascii="Calibri" w:hAnsi="Calibri" w:cs="Calibri"/>
                <w:bCs/>
              </w:rPr>
              <w:t xml:space="preserve">      Substantive</w:t>
            </w:r>
          </w:p>
          <w:p w14:paraId="0996D417" w14:textId="77777777" w:rsidR="002C049C" w:rsidRPr="00D91740" w:rsidRDefault="002C049C" w:rsidP="000E44FD">
            <w:pPr>
              <w:jc w:val="both"/>
              <w:rPr>
                <w:rFonts w:ascii="Calibri" w:hAnsi="Calibri" w:cs="Calibri"/>
                <w:bCs/>
              </w:rPr>
            </w:pPr>
            <w:r w:rsidRPr="00D91740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</w:rPr>
                <w:id w:val="54495258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Pr="00D91740">
              <w:rPr>
                <w:rFonts w:ascii="Calibri" w:hAnsi="Calibri" w:cs="Calibri"/>
                <w:bCs/>
              </w:rPr>
              <w:t xml:space="preserve">      Honorary </w:t>
            </w:r>
          </w:p>
          <w:p w14:paraId="7A5321A9" w14:textId="77777777" w:rsidR="002C049C" w:rsidRPr="00D91740" w:rsidRDefault="002C049C" w:rsidP="000E44FD">
            <w:pPr>
              <w:jc w:val="both"/>
              <w:rPr>
                <w:rFonts w:ascii="Calibri" w:hAnsi="Calibri" w:cs="Calibri"/>
                <w:bCs/>
              </w:rPr>
            </w:pPr>
            <w:r w:rsidRPr="00D91740">
              <w:rPr>
                <w:rFonts w:ascii="Calibri" w:hAnsi="Calibri" w:cs="Calibri"/>
                <w:bCs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27CF5A7" wp14:editId="7EE8D165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323850</wp:posOffset>
                      </wp:positionV>
                      <wp:extent cx="2927350" cy="317500"/>
                      <wp:effectExtent l="0" t="0" r="25400" b="25400"/>
                      <wp:wrapSquare wrapText="bothSides"/>
                      <wp:docPr id="217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0" cy="31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851CE" w14:textId="77777777" w:rsidR="002C049C" w:rsidRDefault="002C049C" w:rsidP="002C049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7CF5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left:0;text-align:left;margin-left:26.25pt;margin-top:25.5pt;width:230.5pt;height: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">
                      <v:textbox>
                        <w:txbxContent>
                          <w:p w14:paraId="277851CE" w14:textId="77777777" w:rsidR="002C049C" w:rsidRDefault="002C049C" w:rsidP="002C049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91740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</w:rPr>
                <w:id w:val="-56456871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Pr="00D91740">
              <w:rPr>
                <w:rFonts w:ascii="Calibri" w:hAnsi="Calibri" w:cs="Calibri"/>
                <w:bCs/>
              </w:rPr>
              <w:t xml:space="preserve">      Other (please specify)</w:t>
            </w:r>
          </w:p>
        </w:tc>
      </w:tr>
    </w:tbl>
    <w:p w14:paraId="31F2901B" w14:textId="77777777" w:rsidR="002C049C" w:rsidRDefault="002C049C" w:rsidP="002C049C"/>
    <w:p w14:paraId="7151BE33" w14:textId="67FAA21C" w:rsidR="002559E9" w:rsidRPr="002559E9" w:rsidRDefault="002559E9" w:rsidP="00435B5A">
      <w:pPr>
        <w:tabs>
          <w:tab w:val="left" w:pos="4200"/>
        </w:tabs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7366"/>
      </w:tblGrid>
      <w:tr w:rsidR="002C049C" w:rsidRPr="001535A8" w14:paraId="2CF8DF44" w14:textId="77777777" w:rsidTr="00435B5A">
        <w:tc>
          <w:tcPr>
            <w:tcW w:w="10088" w:type="dxa"/>
            <w:gridSpan w:val="2"/>
            <w:shd w:val="clear" w:color="auto" w:fill="E6E6E6"/>
          </w:tcPr>
          <w:p w14:paraId="418F2E88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 w:rsidRPr="001535A8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ECTION</w:t>
            </w:r>
            <w:r w:rsidRPr="001535A8">
              <w:rPr>
                <w:rFonts w:ascii="Calibri" w:hAnsi="Calibri" w:cs="Calibri"/>
                <w:b/>
              </w:rPr>
              <w:t xml:space="preserve"> B: Details of </w:t>
            </w:r>
            <w:r>
              <w:rPr>
                <w:rFonts w:ascii="Calibri" w:hAnsi="Calibri" w:cs="Calibri"/>
                <w:b/>
              </w:rPr>
              <w:t>intended grant application</w:t>
            </w:r>
          </w:p>
        </w:tc>
      </w:tr>
      <w:tr w:rsidR="002C049C" w:rsidRPr="001535A8" w14:paraId="66E4F92A" w14:textId="77777777" w:rsidTr="00435B5A">
        <w:tc>
          <w:tcPr>
            <w:tcW w:w="2722" w:type="dxa"/>
            <w:shd w:val="clear" w:color="auto" w:fill="E6E6E6"/>
          </w:tcPr>
          <w:p w14:paraId="6299EE98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Project (working) title</w:t>
            </w:r>
          </w:p>
        </w:tc>
        <w:tc>
          <w:tcPr>
            <w:tcW w:w="7366" w:type="dxa"/>
            <w:shd w:val="clear" w:color="auto" w:fill="auto"/>
          </w:tcPr>
          <w:p w14:paraId="46633494" w14:textId="77777777" w:rsidR="002C049C" w:rsidRPr="00A25637" w:rsidRDefault="002C049C" w:rsidP="000E44FD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2C049C" w:rsidRPr="001535A8" w14:paraId="4784097F" w14:textId="77777777" w:rsidTr="00435B5A">
        <w:tc>
          <w:tcPr>
            <w:tcW w:w="2722" w:type="dxa"/>
            <w:shd w:val="clear" w:color="auto" w:fill="E6E6E6"/>
          </w:tcPr>
          <w:p w14:paraId="7937B392" w14:textId="77777777" w:rsidR="002C049C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Grant programme</w:t>
            </w:r>
          </w:p>
          <w:p w14:paraId="68F0D6C8" w14:textId="77777777" w:rsidR="002C049C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(select </w:t>
            </w:r>
            <w:proofErr w:type="gramStart"/>
            <w:r>
              <w:rPr>
                <w:rFonts w:ascii="Calibri" w:hAnsi="Calibri" w:cs="Calibri"/>
                <w:b/>
              </w:rPr>
              <w:t xml:space="preserve">one)   </w:t>
            </w:r>
            <w:proofErr w:type="gramEnd"/>
            <w:r>
              <w:rPr>
                <w:rFonts w:ascii="Calibri" w:hAnsi="Calibri" w:cs="Calibri"/>
                <w:b/>
              </w:rPr>
              <w:t xml:space="preserve">                               </w:t>
            </w:r>
          </w:p>
        </w:tc>
        <w:tc>
          <w:tcPr>
            <w:tcW w:w="7366" w:type="dxa"/>
            <w:shd w:val="clear" w:color="auto" w:fill="auto"/>
          </w:tcPr>
          <w:p w14:paraId="7A6CA27A" w14:textId="77777777" w:rsidR="002C049C" w:rsidRPr="00D91740" w:rsidRDefault="00000000" w:rsidP="000E44FD">
            <w:pPr>
              <w:jc w:val="both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83719920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  </w:t>
            </w:r>
            <w:proofErr w:type="spellStart"/>
            <w:r w:rsidR="002C049C" w:rsidRPr="00D91740">
              <w:rPr>
                <w:rFonts w:ascii="Calibri" w:hAnsi="Calibri" w:cs="Calibri"/>
                <w:bCs/>
              </w:rPr>
              <w:t>PGfAR</w:t>
            </w:r>
            <w:proofErr w:type="spellEnd"/>
            <w:r w:rsidR="002C049C">
              <w:rPr>
                <w:rFonts w:ascii="Calibri" w:hAnsi="Calibri" w:cs="Calibri"/>
                <w:bCs/>
              </w:rPr>
              <w:t xml:space="preserve">                  </w:t>
            </w:r>
            <w:sdt>
              <w:sdtPr>
                <w:rPr>
                  <w:rFonts w:ascii="Calibri" w:hAnsi="Calibri" w:cs="Calibri"/>
                  <w:bCs/>
                </w:rPr>
                <w:id w:val="-94492769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  </w:t>
            </w:r>
            <w:proofErr w:type="spellStart"/>
            <w:r w:rsidR="002C049C">
              <w:rPr>
                <w:rFonts w:ascii="Calibri" w:hAnsi="Calibri" w:cs="Calibri"/>
                <w:bCs/>
              </w:rPr>
              <w:t>RfPB</w:t>
            </w:r>
            <w:proofErr w:type="spellEnd"/>
            <w:r w:rsidR="002C049C">
              <w:rPr>
                <w:rFonts w:ascii="Calibri" w:hAnsi="Calibri" w:cs="Calibri"/>
                <w:bCs/>
              </w:rPr>
              <w:t xml:space="preserve">                    </w:t>
            </w:r>
            <w:sdt>
              <w:sdtPr>
                <w:rPr>
                  <w:rFonts w:ascii="Calibri" w:hAnsi="Calibri" w:cs="Calibri"/>
                  <w:bCs/>
                </w:rPr>
                <w:id w:val="150925573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  </w:t>
            </w:r>
            <w:r w:rsidR="002C049C">
              <w:rPr>
                <w:rFonts w:ascii="Calibri" w:hAnsi="Calibri" w:cs="Calibri"/>
                <w:bCs/>
              </w:rPr>
              <w:t xml:space="preserve">HTA                     </w:t>
            </w:r>
            <w:sdt>
              <w:sdtPr>
                <w:rPr>
                  <w:rFonts w:ascii="Calibri" w:hAnsi="Calibri" w:cs="Calibri"/>
                  <w:bCs/>
                </w:rPr>
                <w:id w:val="-141831420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  </w:t>
            </w:r>
            <w:r w:rsidR="002C049C">
              <w:rPr>
                <w:rFonts w:ascii="Calibri" w:hAnsi="Calibri" w:cs="Calibri"/>
                <w:bCs/>
              </w:rPr>
              <w:t>HSCDR</w:t>
            </w:r>
          </w:p>
          <w:p w14:paraId="34A20AC5" w14:textId="77777777" w:rsidR="002C049C" w:rsidRPr="00D91740" w:rsidRDefault="00000000" w:rsidP="000E44FD">
            <w:pPr>
              <w:jc w:val="both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146925374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  </w:t>
            </w:r>
            <w:r w:rsidR="002C049C">
              <w:rPr>
                <w:rFonts w:ascii="Calibri" w:hAnsi="Calibri" w:cs="Calibri"/>
                <w:bCs/>
              </w:rPr>
              <w:t xml:space="preserve">EME                    </w:t>
            </w:r>
            <w:sdt>
              <w:sdtPr>
                <w:rPr>
                  <w:rFonts w:ascii="Calibri" w:hAnsi="Calibri" w:cs="Calibri"/>
                  <w:bCs/>
                </w:rPr>
                <w:id w:val="-133468375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 </w:t>
            </w:r>
            <w:r w:rsidR="002C049C">
              <w:rPr>
                <w:rFonts w:ascii="Calibri" w:hAnsi="Calibri" w:cs="Calibri"/>
                <w:bCs/>
              </w:rPr>
              <w:t xml:space="preserve"> i4i                      </w:t>
            </w:r>
            <w:sdt>
              <w:sdtPr>
                <w:rPr>
                  <w:rFonts w:ascii="Calibri" w:hAnsi="Calibri" w:cs="Calibri"/>
                  <w:bCs/>
                </w:rPr>
                <w:id w:val="-44646587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  </w:t>
            </w:r>
            <w:r w:rsidR="002C049C">
              <w:rPr>
                <w:rFonts w:ascii="Calibri" w:hAnsi="Calibri" w:cs="Calibri"/>
                <w:bCs/>
              </w:rPr>
              <w:t xml:space="preserve">PRP </w:t>
            </w:r>
          </w:p>
        </w:tc>
      </w:tr>
      <w:tr w:rsidR="002C049C" w:rsidRPr="001535A8" w14:paraId="49C45888" w14:textId="77777777" w:rsidTr="00435B5A">
        <w:tc>
          <w:tcPr>
            <w:tcW w:w="2722" w:type="dxa"/>
            <w:shd w:val="clear" w:color="auto" w:fill="E6E6E6"/>
          </w:tcPr>
          <w:p w14:paraId="2F6D367D" w14:textId="77777777" w:rsidR="002C049C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Submission deadline</w:t>
            </w:r>
          </w:p>
        </w:tc>
        <w:tc>
          <w:tcPr>
            <w:tcW w:w="7366" w:type="dxa"/>
            <w:shd w:val="clear" w:color="auto" w:fill="auto"/>
          </w:tcPr>
          <w:p w14:paraId="0BD01BBA" w14:textId="77777777" w:rsidR="002C049C" w:rsidRPr="00D91740" w:rsidRDefault="002C049C" w:rsidP="000E44FD">
            <w:pPr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date /month /year        </w:t>
            </w:r>
            <w:sdt>
              <w:sdtPr>
                <w:rPr>
                  <w:rFonts w:ascii="Calibri" w:hAnsi="Calibri" w:cs="Calibri"/>
                  <w:bCs/>
                </w:rPr>
                <w:id w:val="-110326366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Pr="00D91740">
              <w:rPr>
                <w:rFonts w:ascii="Calibri" w:hAnsi="Calibri" w:cs="Calibri"/>
                <w:bCs/>
              </w:rPr>
              <w:t xml:space="preserve">  </w:t>
            </w:r>
            <w:r>
              <w:rPr>
                <w:rFonts w:ascii="Calibri" w:hAnsi="Calibri" w:cs="Calibri"/>
                <w:bCs/>
              </w:rPr>
              <w:t xml:space="preserve"> Actual                     </w:t>
            </w:r>
            <w:sdt>
              <w:sdtPr>
                <w:rPr>
                  <w:rFonts w:ascii="Calibri" w:hAnsi="Calibri" w:cs="Calibri"/>
                  <w:bCs/>
                </w:rPr>
                <w:id w:val="-140999323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Pr="00D91740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t xml:space="preserve">Estimated                  </w:t>
            </w:r>
          </w:p>
        </w:tc>
      </w:tr>
      <w:tr w:rsidR="002C049C" w:rsidRPr="001535A8" w14:paraId="7AD056B4" w14:textId="77777777" w:rsidTr="00435B5A">
        <w:tc>
          <w:tcPr>
            <w:tcW w:w="2722" w:type="dxa"/>
            <w:shd w:val="clear" w:color="auto" w:fill="E6E6E6"/>
          </w:tcPr>
          <w:p w14:paraId="0C852876" w14:textId="77777777" w:rsidR="002C049C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Application stage </w:t>
            </w:r>
          </w:p>
          <w:p w14:paraId="6B6DDC2E" w14:textId="77777777" w:rsidR="002C049C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(select </w:t>
            </w:r>
            <w:proofErr w:type="gramStart"/>
            <w:r>
              <w:rPr>
                <w:rFonts w:ascii="Calibri" w:hAnsi="Calibri" w:cs="Calibri"/>
                <w:b/>
              </w:rPr>
              <w:t xml:space="preserve">one)   </w:t>
            </w:r>
            <w:proofErr w:type="gramEnd"/>
            <w:r>
              <w:rPr>
                <w:rFonts w:ascii="Calibri" w:hAnsi="Calibri" w:cs="Calibri"/>
                <w:b/>
              </w:rPr>
              <w:t xml:space="preserve">                               </w:t>
            </w:r>
          </w:p>
        </w:tc>
        <w:tc>
          <w:tcPr>
            <w:tcW w:w="7366" w:type="dxa"/>
            <w:shd w:val="clear" w:color="auto" w:fill="auto"/>
          </w:tcPr>
          <w:p w14:paraId="70A4BC15" w14:textId="77777777" w:rsidR="002C049C" w:rsidRPr="00D91740" w:rsidRDefault="00000000" w:rsidP="000E44FD">
            <w:pPr>
              <w:jc w:val="both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165803326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 </w:t>
            </w:r>
            <w:r w:rsidR="002C049C">
              <w:rPr>
                <w:rFonts w:ascii="Calibri" w:hAnsi="Calibri" w:cs="Calibri"/>
                <w:bCs/>
              </w:rPr>
              <w:t xml:space="preserve"> Stage 1                    </w:t>
            </w:r>
            <w:sdt>
              <w:sdtPr>
                <w:rPr>
                  <w:rFonts w:ascii="Calibri" w:hAnsi="Calibri" w:cs="Calibri"/>
                  <w:bCs/>
                </w:rPr>
                <w:id w:val="163713443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  </w:t>
            </w:r>
            <w:r w:rsidR="002C049C">
              <w:rPr>
                <w:rFonts w:ascii="Calibri" w:hAnsi="Calibri" w:cs="Calibri"/>
                <w:bCs/>
              </w:rPr>
              <w:t xml:space="preserve">Stage 2                    </w:t>
            </w:r>
            <w:sdt>
              <w:sdtPr>
                <w:rPr>
                  <w:rFonts w:ascii="Calibri" w:hAnsi="Calibri" w:cs="Calibri"/>
                  <w:bCs/>
                </w:rPr>
                <w:id w:val="190826038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  </w:t>
            </w:r>
            <w:r w:rsidR="002C049C">
              <w:rPr>
                <w:rFonts w:ascii="Calibri" w:hAnsi="Calibri" w:cs="Calibri"/>
                <w:bCs/>
              </w:rPr>
              <w:t>Not applicable</w:t>
            </w:r>
          </w:p>
        </w:tc>
      </w:tr>
      <w:tr w:rsidR="002C049C" w:rsidRPr="001535A8" w14:paraId="281CBD1F" w14:textId="77777777" w:rsidTr="00435B5A">
        <w:tc>
          <w:tcPr>
            <w:tcW w:w="2722" w:type="dxa"/>
            <w:shd w:val="clear" w:color="auto" w:fill="E6E6E6"/>
          </w:tcPr>
          <w:p w14:paraId="259B38F2" w14:textId="77777777" w:rsidR="002C049C" w:rsidRDefault="002C049C" w:rsidP="00435B5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Link to grant call webpage (if available)</w:t>
            </w:r>
          </w:p>
        </w:tc>
        <w:tc>
          <w:tcPr>
            <w:tcW w:w="7366" w:type="dxa"/>
            <w:shd w:val="clear" w:color="auto" w:fill="auto"/>
          </w:tcPr>
          <w:p w14:paraId="4EE451A3" w14:textId="77777777" w:rsidR="002C049C" w:rsidRPr="00D91740" w:rsidRDefault="002C049C" w:rsidP="000E44FD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E528C0" w:rsidRPr="001535A8" w14:paraId="13C756B9" w14:textId="77777777" w:rsidTr="00435B5A">
        <w:tc>
          <w:tcPr>
            <w:tcW w:w="2722" w:type="dxa"/>
            <w:shd w:val="clear" w:color="auto" w:fill="E6E6E6"/>
          </w:tcPr>
          <w:p w14:paraId="02998C98" w14:textId="4580748F" w:rsidR="00E528C0" w:rsidRDefault="00D215A1" w:rsidP="000E44FD">
            <w:pPr>
              <w:rPr>
                <w:rFonts w:ascii="Calibri" w:hAnsi="Calibri" w:cs="Calibri"/>
                <w:b/>
              </w:rPr>
            </w:pPr>
            <w:r w:rsidRPr="00D215A1">
              <w:rPr>
                <w:rFonts w:ascii="Calibri" w:hAnsi="Calibri" w:cs="Calibri"/>
                <w:b/>
              </w:rPr>
              <w:t>Summary</w:t>
            </w:r>
            <w:r>
              <w:rPr>
                <w:rFonts w:ascii="Calibri" w:hAnsi="Calibri" w:cs="Calibri"/>
                <w:b/>
              </w:rPr>
              <w:t xml:space="preserve"> (</w:t>
            </w:r>
            <w:r w:rsidR="00B633B7" w:rsidRPr="00B633B7">
              <w:rPr>
                <w:rFonts w:ascii="Calibri" w:hAnsi="Calibri" w:cs="Calibri"/>
                <w:b/>
              </w:rPr>
              <w:t>a</w:t>
            </w:r>
            <w:r w:rsidR="00B633B7">
              <w:rPr>
                <w:rFonts w:ascii="Calibri" w:hAnsi="Calibri" w:cs="Calibri"/>
                <w:b/>
              </w:rPr>
              <w:t xml:space="preserve"> clear</w:t>
            </w:r>
            <w:r w:rsidR="00B633B7" w:rsidRPr="00B633B7">
              <w:rPr>
                <w:rFonts w:ascii="Calibri" w:hAnsi="Calibri" w:cs="Calibri"/>
                <w:b/>
              </w:rPr>
              <w:t xml:space="preserve"> plain English summary</w:t>
            </w:r>
            <w:r w:rsidR="00B633B7">
              <w:rPr>
                <w:rFonts w:ascii="Calibri" w:hAnsi="Calibri" w:cs="Calibri"/>
                <w:b/>
              </w:rPr>
              <w:t>/brief overview</w:t>
            </w:r>
            <w:r w:rsidR="00B633B7" w:rsidRPr="00B633B7">
              <w:rPr>
                <w:rFonts w:ascii="Calibri" w:hAnsi="Calibri" w:cs="Calibri"/>
                <w:b/>
              </w:rPr>
              <w:t xml:space="preserve"> of the proposed research</w:t>
            </w:r>
            <w:r w:rsidR="00B633B7">
              <w:rPr>
                <w:rFonts w:ascii="Calibri" w:hAnsi="Calibri" w:cs="Calibri"/>
                <w:b/>
              </w:rPr>
              <w:t xml:space="preserve"> </w:t>
            </w:r>
            <w:r w:rsidR="00B633B7" w:rsidRPr="00B633B7">
              <w:rPr>
                <w:rFonts w:ascii="Calibri" w:hAnsi="Calibri" w:cs="Calibri"/>
                <w:b/>
              </w:rPr>
              <w:t>(up to 300 words)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7366" w:type="dxa"/>
            <w:shd w:val="clear" w:color="auto" w:fill="auto"/>
          </w:tcPr>
          <w:p w14:paraId="57B34768" w14:textId="4CF79E7A" w:rsidR="00E528C0" w:rsidRPr="00D91740" w:rsidRDefault="00E528C0" w:rsidP="000E44FD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2C049C" w:rsidRPr="001535A8" w14:paraId="2A03988F" w14:textId="77777777" w:rsidTr="00435B5A">
        <w:tc>
          <w:tcPr>
            <w:tcW w:w="2722" w:type="dxa"/>
            <w:shd w:val="clear" w:color="auto" w:fill="E6E6E6"/>
          </w:tcPr>
          <w:p w14:paraId="71901F1B" w14:textId="77777777" w:rsidR="002C049C" w:rsidRDefault="002C049C" w:rsidP="000E44F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Summarise relationship to other completed or ongoing research (in less than 100 words)</w:t>
            </w:r>
          </w:p>
        </w:tc>
        <w:tc>
          <w:tcPr>
            <w:tcW w:w="7366" w:type="dxa"/>
            <w:shd w:val="clear" w:color="auto" w:fill="auto"/>
          </w:tcPr>
          <w:p w14:paraId="41064EA3" w14:textId="77777777" w:rsidR="002C049C" w:rsidRPr="00D91740" w:rsidRDefault="002C049C" w:rsidP="000E44FD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2C049C" w:rsidRPr="001535A8" w14:paraId="4C85AEFD" w14:textId="77777777" w:rsidTr="00435B5A">
        <w:tc>
          <w:tcPr>
            <w:tcW w:w="2722" w:type="dxa"/>
            <w:shd w:val="clear" w:color="auto" w:fill="E6E6E6"/>
          </w:tcPr>
          <w:p w14:paraId="67007B84" w14:textId="77777777" w:rsidR="002C049C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Confirm that grant funding agreement will be held by OUH</w:t>
            </w:r>
          </w:p>
        </w:tc>
        <w:tc>
          <w:tcPr>
            <w:tcW w:w="7366" w:type="dxa"/>
            <w:shd w:val="clear" w:color="auto" w:fill="auto"/>
          </w:tcPr>
          <w:p w14:paraId="188F616E" w14:textId="77777777" w:rsidR="002C049C" w:rsidRPr="00D91740" w:rsidRDefault="00000000" w:rsidP="000E44FD">
            <w:pPr>
              <w:jc w:val="both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34925888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  </w:t>
            </w:r>
            <w:r w:rsidR="002C049C">
              <w:rPr>
                <w:rFonts w:ascii="Calibri" w:hAnsi="Calibri" w:cs="Calibri"/>
                <w:bCs/>
              </w:rPr>
              <w:t>Yes</w:t>
            </w:r>
          </w:p>
          <w:p w14:paraId="4F9970B5" w14:textId="77777777" w:rsidR="002C049C" w:rsidRPr="00D91740" w:rsidRDefault="002C049C" w:rsidP="000E44FD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2C049C" w:rsidRPr="001535A8" w14:paraId="17B867FD" w14:textId="77777777" w:rsidTr="00435B5A">
        <w:tc>
          <w:tcPr>
            <w:tcW w:w="2722" w:type="dxa"/>
            <w:shd w:val="clear" w:color="auto" w:fill="E6E6E6"/>
          </w:tcPr>
          <w:p w14:paraId="3F96F494" w14:textId="77777777" w:rsidR="002C049C" w:rsidRDefault="002C049C" w:rsidP="000E44FD">
            <w:pPr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</w:rPr>
              <w:t>Expected total value of grant application (£)</w:t>
            </w:r>
          </w:p>
          <w:p w14:paraId="1D31B559" w14:textId="77777777" w:rsidR="002C049C" w:rsidRDefault="002C049C" w:rsidP="000E44F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(select </w:t>
            </w:r>
            <w:proofErr w:type="gramStart"/>
            <w:r>
              <w:rPr>
                <w:rFonts w:ascii="Calibri" w:hAnsi="Calibri" w:cs="Calibri"/>
                <w:b/>
              </w:rPr>
              <w:t xml:space="preserve">one)   </w:t>
            </w:r>
            <w:proofErr w:type="gramEnd"/>
            <w:r>
              <w:rPr>
                <w:rFonts w:ascii="Calibri" w:hAnsi="Calibri" w:cs="Calibri"/>
                <w:b/>
              </w:rPr>
              <w:t xml:space="preserve">                               </w:t>
            </w:r>
          </w:p>
        </w:tc>
        <w:tc>
          <w:tcPr>
            <w:tcW w:w="7366" w:type="dxa"/>
            <w:shd w:val="clear" w:color="auto" w:fill="auto"/>
          </w:tcPr>
          <w:p w14:paraId="1706DA2C" w14:textId="77777777" w:rsidR="002C049C" w:rsidRDefault="00000000" w:rsidP="000E44FD">
            <w:pPr>
              <w:jc w:val="both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202739851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</w:t>
            </w:r>
            <w:r w:rsidR="002C049C">
              <w:rPr>
                <w:rFonts w:ascii="Calibri" w:hAnsi="Calibri" w:cs="Calibri"/>
                <w:bCs/>
              </w:rPr>
              <w:t xml:space="preserve"> less than 250,000    </w:t>
            </w:r>
            <w:sdt>
              <w:sdtPr>
                <w:rPr>
                  <w:rFonts w:ascii="Calibri" w:hAnsi="Calibri" w:cs="Calibri"/>
                  <w:bCs/>
                </w:rPr>
                <w:id w:val="172532943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>
              <w:rPr>
                <w:rFonts w:ascii="Calibri" w:hAnsi="Calibri" w:cs="Calibri"/>
                <w:bCs/>
              </w:rPr>
              <w:t xml:space="preserve">  250,000-500,000   </w:t>
            </w:r>
            <w:sdt>
              <w:sdtPr>
                <w:rPr>
                  <w:rFonts w:ascii="Calibri" w:hAnsi="Calibri" w:cs="Calibri"/>
                  <w:bCs/>
                </w:rPr>
                <w:id w:val="117445278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>
              <w:rPr>
                <w:rFonts w:ascii="Calibri" w:hAnsi="Calibri" w:cs="Calibri"/>
                <w:bCs/>
              </w:rPr>
              <w:t xml:space="preserve">  500,000-1,000,000    </w:t>
            </w:r>
            <w:sdt>
              <w:sdtPr>
                <w:rPr>
                  <w:rFonts w:ascii="Calibri" w:hAnsi="Calibri" w:cs="Calibri"/>
                  <w:bCs/>
                </w:rPr>
                <w:id w:val="183927290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>
              <w:rPr>
                <w:rFonts w:ascii="Calibri" w:hAnsi="Calibri" w:cs="Calibri"/>
                <w:bCs/>
              </w:rPr>
              <w:t xml:space="preserve">  1,000,000-2,000,000    </w:t>
            </w:r>
            <w:sdt>
              <w:sdtPr>
                <w:rPr>
                  <w:rFonts w:ascii="Calibri" w:hAnsi="Calibri" w:cs="Calibri"/>
                  <w:bCs/>
                </w:rPr>
                <w:id w:val="118617830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>
              <w:rPr>
                <w:rFonts w:ascii="Calibri" w:hAnsi="Calibri" w:cs="Calibri"/>
                <w:bCs/>
              </w:rPr>
              <w:t xml:space="preserve">  over 2,000,000</w:t>
            </w:r>
          </w:p>
          <w:p w14:paraId="7CEC7E5B" w14:textId="77777777" w:rsidR="002C049C" w:rsidRPr="00D91740" w:rsidRDefault="00000000" w:rsidP="000E44FD">
            <w:pPr>
              <w:jc w:val="both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148662322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</w:t>
            </w:r>
            <w:r w:rsidR="002C049C">
              <w:rPr>
                <w:rFonts w:ascii="Calibri" w:hAnsi="Calibri" w:cs="Calibri"/>
                <w:bCs/>
              </w:rPr>
              <w:t xml:space="preserve"> Not known    </w:t>
            </w:r>
          </w:p>
        </w:tc>
      </w:tr>
      <w:tr w:rsidR="002C049C" w:rsidRPr="001535A8" w14:paraId="69B8223E" w14:textId="77777777" w:rsidTr="00435B5A">
        <w:tc>
          <w:tcPr>
            <w:tcW w:w="2722" w:type="dxa"/>
            <w:shd w:val="clear" w:color="auto" w:fill="E6E6E6"/>
          </w:tcPr>
          <w:p w14:paraId="187A235D" w14:textId="4CA95AC3" w:rsidR="002C049C" w:rsidRDefault="00E528C0" w:rsidP="000E44F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How will RCF support improve your grant application?</w:t>
            </w:r>
          </w:p>
        </w:tc>
        <w:tc>
          <w:tcPr>
            <w:tcW w:w="7366" w:type="dxa"/>
            <w:shd w:val="clear" w:color="auto" w:fill="auto"/>
          </w:tcPr>
          <w:p w14:paraId="20AB6115" w14:textId="77777777" w:rsidR="002C049C" w:rsidRPr="00D91740" w:rsidRDefault="002C049C" w:rsidP="000E44FD">
            <w:pPr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58068687" w14:textId="77777777" w:rsidR="002C049C" w:rsidRDefault="002C049C" w:rsidP="002C049C"/>
    <w:p w14:paraId="0D63D95D" w14:textId="77777777" w:rsidR="002C049C" w:rsidRDefault="002C049C" w:rsidP="002C049C"/>
    <w:p w14:paraId="4A9682FA" w14:textId="6237C4EB" w:rsidR="002C049C" w:rsidRDefault="002C049C" w:rsidP="002C049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5448"/>
      </w:tblGrid>
      <w:tr w:rsidR="002C049C" w:rsidRPr="001535A8" w14:paraId="1F1496D9" w14:textId="77777777" w:rsidTr="000E44FD">
        <w:tc>
          <w:tcPr>
            <w:tcW w:w="9498" w:type="dxa"/>
            <w:gridSpan w:val="2"/>
            <w:shd w:val="clear" w:color="auto" w:fill="E6E6E6"/>
          </w:tcPr>
          <w:p w14:paraId="0B2B8186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 w:rsidRPr="001535A8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ECTION</w:t>
            </w:r>
            <w:r w:rsidRPr="001535A8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C</w:t>
            </w:r>
            <w:r w:rsidRPr="001535A8">
              <w:rPr>
                <w:rFonts w:ascii="Calibri" w:hAnsi="Calibri" w:cs="Calibri"/>
                <w:b/>
              </w:rPr>
              <w:t>: Details of post</w:t>
            </w:r>
            <w:r>
              <w:rPr>
                <w:rFonts w:ascii="Calibri" w:hAnsi="Calibri" w:cs="Calibri"/>
                <w:b/>
              </w:rPr>
              <w:t xml:space="preserve"> or posts to be supported – copy and paste this section as required if more than 1 post</w:t>
            </w:r>
          </w:p>
        </w:tc>
      </w:tr>
      <w:tr w:rsidR="002C049C" w:rsidRPr="001535A8" w14:paraId="3547C02A" w14:textId="77777777" w:rsidTr="000E44FD">
        <w:tc>
          <w:tcPr>
            <w:tcW w:w="9498" w:type="dxa"/>
            <w:gridSpan w:val="2"/>
            <w:shd w:val="clear" w:color="auto" w:fill="E6E6E6"/>
          </w:tcPr>
          <w:p w14:paraId="73EBB9E7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 w:rsidRPr="001535A8">
              <w:rPr>
                <w:rFonts w:ascii="Calibri" w:hAnsi="Calibri" w:cs="Calibri"/>
                <w:b/>
              </w:rPr>
              <w:t xml:space="preserve">Title of </w:t>
            </w:r>
            <w:r>
              <w:rPr>
                <w:rFonts w:ascii="Calibri" w:hAnsi="Calibri" w:cs="Calibri"/>
                <w:b/>
              </w:rPr>
              <w:t>post</w:t>
            </w:r>
          </w:p>
        </w:tc>
      </w:tr>
      <w:tr w:rsidR="002C049C" w:rsidRPr="001535A8" w14:paraId="0E3323B1" w14:textId="77777777" w:rsidTr="000E44FD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A3DECE" w14:textId="77777777" w:rsidR="002C049C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</w:p>
          <w:p w14:paraId="55A74C9E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2C049C" w:rsidRPr="001535A8" w14:paraId="4E28BC1D" w14:textId="77777777" w:rsidTr="000E44FD">
        <w:tc>
          <w:tcPr>
            <w:tcW w:w="9498" w:type="dxa"/>
            <w:gridSpan w:val="2"/>
            <w:shd w:val="clear" w:color="auto" w:fill="E6E6E6"/>
          </w:tcPr>
          <w:p w14:paraId="5AECEC0E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 w:rsidRPr="001535A8">
              <w:rPr>
                <w:rFonts w:ascii="Calibri" w:hAnsi="Calibri" w:cs="Calibri"/>
                <w:b/>
              </w:rPr>
              <w:t>Name of postholder</w:t>
            </w:r>
          </w:p>
        </w:tc>
      </w:tr>
      <w:tr w:rsidR="002C049C" w:rsidRPr="001535A8" w14:paraId="3126AAB7" w14:textId="77777777" w:rsidTr="000E44FD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C57503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2C049C" w:rsidRPr="001535A8" w14:paraId="68A08A21" w14:textId="77777777" w:rsidTr="000E44FD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6FF1EB" w14:textId="77777777" w:rsidR="002C049C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Substantive employer (select one) </w:t>
            </w:r>
          </w:p>
        </w:tc>
      </w:tr>
      <w:tr w:rsidR="002C049C" w:rsidRPr="001535A8" w14:paraId="57888C63" w14:textId="77777777" w:rsidTr="000E44FD">
        <w:trPr>
          <w:trHeight w:val="1253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DFF1F2" w14:textId="77777777" w:rsidR="002C049C" w:rsidRPr="00D91740" w:rsidRDefault="00000000" w:rsidP="000E44FD">
            <w:pPr>
              <w:jc w:val="both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64651277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     Oxford University Hospitals NHS Trust</w:t>
            </w:r>
          </w:p>
          <w:p w14:paraId="3751C893" w14:textId="77777777" w:rsidR="002C049C" w:rsidRDefault="00000000" w:rsidP="000E44FD">
            <w:pPr>
              <w:jc w:val="both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Cs/>
                </w:rPr>
                <w:id w:val="-151252268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    University of Oxford</w:t>
            </w:r>
          </w:p>
        </w:tc>
      </w:tr>
      <w:tr w:rsidR="002C049C" w:rsidRPr="001535A8" w14:paraId="102A73F7" w14:textId="77777777" w:rsidTr="000E44FD">
        <w:tc>
          <w:tcPr>
            <w:tcW w:w="9498" w:type="dxa"/>
            <w:gridSpan w:val="2"/>
            <w:shd w:val="clear" w:color="auto" w:fill="E6E6E6"/>
          </w:tcPr>
          <w:p w14:paraId="2C7E9BC4" w14:textId="77777777" w:rsidR="002C049C" w:rsidRPr="00434587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 w:rsidRPr="009D6776">
              <w:rPr>
                <w:rFonts w:ascii="Calibri" w:hAnsi="Calibri" w:cs="Calibri"/>
                <w:b/>
              </w:rPr>
              <w:t xml:space="preserve">OUH Division/Directorate or OU Department                             </w:t>
            </w:r>
          </w:p>
        </w:tc>
      </w:tr>
      <w:tr w:rsidR="002C049C" w:rsidRPr="001535A8" w14:paraId="3327A1D0" w14:textId="77777777" w:rsidTr="000E44FD">
        <w:tc>
          <w:tcPr>
            <w:tcW w:w="9498" w:type="dxa"/>
            <w:gridSpan w:val="2"/>
            <w:shd w:val="clear" w:color="auto" w:fill="auto"/>
          </w:tcPr>
          <w:p w14:paraId="47AF8254" w14:textId="77777777" w:rsidR="002C049C" w:rsidRPr="00434587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2C049C" w:rsidRPr="001535A8" w14:paraId="0E4855CA" w14:textId="77777777" w:rsidTr="000E44FD">
        <w:tc>
          <w:tcPr>
            <w:tcW w:w="9498" w:type="dxa"/>
            <w:gridSpan w:val="2"/>
            <w:shd w:val="clear" w:color="auto" w:fill="E6E6E6"/>
          </w:tcPr>
          <w:p w14:paraId="1277857A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 w:rsidRPr="00434587">
              <w:rPr>
                <w:rFonts w:ascii="Calibri" w:hAnsi="Calibri" w:cs="Calibri"/>
                <w:b/>
              </w:rPr>
              <w:t>How post is currently funded</w:t>
            </w:r>
          </w:p>
        </w:tc>
      </w:tr>
      <w:tr w:rsidR="002C049C" w:rsidRPr="001535A8" w14:paraId="668117EC" w14:textId="77777777" w:rsidTr="000E44FD">
        <w:tc>
          <w:tcPr>
            <w:tcW w:w="9498" w:type="dxa"/>
            <w:gridSpan w:val="2"/>
            <w:shd w:val="clear" w:color="auto" w:fill="auto"/>
          </w:tcPr>
          <w:p w14:paraId="080FF044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2C049C" w:rsidRPr="001535A8" w14:paraId="1B260987" w14:textId="77777777" w:rsidTr="000E44FD">
        <w:tc>
          <w:tcPr>
            <w:tcW w:w="9498" w:type="dxa"/>
            <w:gridSpan w:val="2"/>
            <w:shd w:val="clear" w:color="auto" w:fill="E6E6E6"/>
          </w:tcPr>
          <w:p w14:paraId="017FB3EC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 w:rsidRPr="001535A8">
              <w:rPr>
                <w:rFonts w:ascii="Calibri" w:hAnsi="Calibri" w:cs="Calibri"/>
                <w:b/>
              </w:rPr>
              <w:t xml:space="preserve">Total </w:t>
            </w:r>
            <w:r>
              <w:rPr>
                <w:rFonts w:ascii="Calibri" w:hAnsi="Calibri" w:cs="Calibri"/>
                <w:b/>
              </w:rPr>
              <w:t xml:space="preserve">RCF support </w:t>
            </w:r>
            <w:r w:rsidRPr="001535A8">
              <w:rPr>
                <w:rFonts w:ascii="Calibri" w:hAnsi="Calibri" w:cs="Calibri"/>
                <w:b/>
              </w:rPr>
              <w:t>requested</w:t>
            </w:r>
            <w:r>
              <w:rPr>
                <w:rFonts w:ascii="Calibri" w:hAnsi="Calibri" w:cs="Calibri"/>
                <w:b/>
              </w:rPr>
              <w:t xml:space="preserve"> (£)</w:t>
            </w:r>
            <w:r w:rsidRPr="001535A8">
              <w:rPr>
                <w:rFonts w:ascii="Calibri" w:hAnsi="Calibri" w:cs="Calibri"/>
                <w:b/>
              </w:rPr>
              <w:t>, including salary on-costs</w:t>
            </w:r>
          </w:p>
        </w:tc>
      </w:tr>
      <w:tr w:rsidR="002C049C" w:rsidRPr="001535A8" w14:paraId="76FE6633" w14:textId="77777777" w:rsidTr="000E44FD"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483AA4" w14:textId="77777777" w:rsidR="002C049C" w:rsidRPr="001C0BDD" w:rsidRDefault="002C049C" w:rsidP="000E44FD">
            <w:pPr>
              <w:jc w:val="both"/>
              <w:rPr>
                <w:rFonts w:ascii="Calibri" w:hAnsi="Calibri" w:cs="Calibri"/>
                <w:bCs/>
              </w:rPr>
            </w:pPr>
          </w:p>
        </w:tc>
      </w:tr>
      <w:tr w:rsidR="002C049C" w:rsidRPr="001535A8" w14:paraId="70145464" w14:textId="77777777" w:rsidTr="000E44FD">
        <w:tc>
          <w:tcPr>
            <w:tcW w:w="4050" w:type="dxa"/>
            <w:tcBorders>
              <w:bottom w:val="single" w:sz="4" w:space="0" w:color="auto"/>
            </w:tcBorders>
            <w:shd w:val="clear" w:color="auto" w:fill="E6E6E6"/>
          </w:tcPr>
          <w:p w14:paraId="18A3B910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 w:rsidRPr="001535A8">
              <w:rPr>
                <w:rFonts w:ascii="Calibri" w:hAnsi="Calibri" w:cs="Calibri"/>
                <w:b/>
              </w:rPr>
              <w:t xml:space="preserve">Post </w:t>
            </w:r>
            <w:r>
              <w:rPr>
                <w:rFonts w:ascii="Calibri" w:hAnsi="Calibri" w:cs="Calibri"/>
                <w:b/>
              </w:rPr>
              <w:t>band/</w:t>
            </w:r>
            <w:r w:rsidRPr="001535A8">
              <w:rPr>
                <w:rFonts w:ascii="Calibri" w:hAnsi="Calibri" w:cs="Calibri"/>
                <w:b/>
              </w:rPr>
              <w:t>grade</w:t>
            </w:r>
          </w:p>
        </w:tc>
        <w:tc>
          <w:tcPr>
            <w:tcW w:w="5448" w:type="dxa"/>
            <w:tcBorders>
              <w:bottom w:val="single" w:sz="4" w:space="0" w:color="auto"/>
            </w:tcBorders>
            <w:shd w:val="clear" w:color="auto" w:fill="E6E6E6"/>
          </w:tcPr>
          <w:p w14:paraId="5BFF66B7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Full time equivalent support requested</w:t>
            </w:r>
          </w:p>
        </w:tc>
      </w:tr>
      <w:tr w:rsidR="002C049C" w:rsidRPr="001535A8" w14:paraId="43582146" w14:textId="77777777" w:rsidTr="000E44FD">
        <w:tc>
          <w:tcPr>
            <w:tcW w:w="4050" w:type="dxa"/>
            <w:shd w:val="clear" w:color="auto" w:fill="FFFFFF" w:themeFill="background1"/>
          </w:tcPr>
          <w:p w14:paraId="56F67F55" w14:textId="77777777" w:rsidR="002C049C" w:rsidRPr="001C0BDD" w:rsidRDefault="002C049C" w:rsidP="000E44FD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448" w:type="dxa"/>
            <w:shd w:val="clear" w:color="auto" w:fill="FFFFFF" w:themeFill="background1"/>
          </w:tcPr>
          <w:p w14:paraId="497FB539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2C049C" w:rsidRPr="001535A8" w14:paraId="4AA17BC7" w14:textId="77777777" w:rsidTr="000E44FD">
        <w:tc>
          <w:tcPr>
            <w:tcW w:w="4050" w:type="dxa"/>
            <w:shd w:val="clear" w:color="auto" w:fill="E6E6E6"/>
          </w:tcPr>
          <w:p w14:paraId="270164E8" w14:textId="77777777" w:rsidR="002C049C" w:rsidRPr="009F5B7B" w:rsidRDefault="002C049C" w:rsidP="000E44FD">
            <w:pPr>
              <w:jc w:val="both"/>
              <w:rPr>
                <w:rFonts w:ascii="Calibri" w:hAnsi="Calibri" w:cs="Calibri"/>
                <w:b/>
                <w:iCs/>
              </w:rPr>
            </w:pPr>
            <w:r w:rsidRPr="001535A8">
              <w:rPr>
                <w:rFonts w:ascii="Calibri" w:hAnsi="Calibri" w:cs="Calibri"/>
                <w:b/>
              </w:rPr>
              <w:t>Expected start date</w:t>
            </w:r>
            <w:r w:rsidRPr="001535A8">
              <w:rPr>
                <w:rFonts w:ascii="Calibri" w:hAnsi="Calibri" w:cs="Calibri"/>
                <w:b/>
                <w:i/>
              </w:rPr>
              <w:t xml:space="preserve"> </w:t>
            </w:r>
            <w:r>
              <w:rPr>
                <w:rFonts w:ascii="Calibri" w:hAnsi="Calibri" w:cs="Calibri"/>
                <w:b/>
                <w:iCs/>
              </w:rPr>
              <w:t>(day/month/year)</w:t>
            </w:r>
          </w:p>
        </w:tc>
        <w:tc>
          <w:tcPr>
            <w:tcW w:w="5448" w:type="dxa"/>
            <w:shd w:val="clear" w:color="auto" w:fill="E6E6E6"/>
          </w:tcPr>
          <w:p w14:paraId="7B88D006" w14:textId="23A821BA" w:rsidR="002C049C" w:rsidRPr="001535A8" w:rsidRDefault="002C049C" w:rsidP="000E44FD">
            <w:pPr>
              <w:rPr>
                <w:rFonts w:ascii="Calibri" w:hAnsi="Calibri" w:cs="Calibri"/>
                <w:b/>
              </w:rPr>
            </w:pPr>
            <w:r w:rsidRPr="001535A8">
              <w:rPr>
                <w:rFonts w:ascii="Calibri" w:hAnsi="Calibri" w:cs="Calibri"/>
                <w:b/>
              </w:rPr>
              <w:t>Duration of funding</w:t>
            </w:r>
            <w:r>
              <w:rPr>
                <w:rFonts w:ascii="Calibri" w:hAnsi="Calibri" w:cs="Calibri"/>
                <w:b/>
              </w:rPr>
              <w:t xml:space="preserve"> (must not extend beyond 31/03/202</w:t>
            </w:r>
            <w:r w:rsidR="002559E9">
              <w:rPr>
                <w:rFonts w:ascii="Calibri" w:hAnsi="Calibri" w:cs="Calibri"/>
                <w:b/>
              </w:rPr>
              <w:t>5</w:t>
            </w:r>
            <w:r>
              <w:rPr>
                <w:rFonts w:ascii="Calibri" w:hAnsi="Calibri" w:cs="Calibri"/>
                <w:b/>
              </w:rPr>
              <w:t>)</w:t>
            </w:r>
          </w:p>
        </w:tc>
      </w:tr>
      <w:tr w:rsidR="002C049C" w:rsidRPr="001535A8" w14:paraId="76541400" w14:textId="77777777" w:rsidTr="000E44FD">
        <w:trPr>
          <w:trHeight w:val="508"/>
        </w:trPr>
        <w:tc>
          <w:tcPr>
            <w:tcW w:w="4050" w:type="dxa"/>
            <w:shd w:val="clear" w:color="auto" w:fill="auto"/>
          </w:tcPr>
          <w:p w14:paraId="3016560A" w14:textId="77777777" w:rsidR="002C049C" w:rsidRPr="001C0BDD" w:rsidRDefault="002C049C" w:rsidP="000E44FD">
            <w:pPr>
              <w:ind w:firstLine="18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5448" w:type="dxa"/>
            <w:shd w:val="clear" w:color="auto" w:fill="auto"/>
          </w:tcPr>
          <w:p w14:paraId="63EF81D1" w14:textId="77777777" w:rsidR="002C049C" w:rsidRPr="001535A8" w:rsidRDefault="002C049C" w:rsidP="000E44FD">
            <w:pPr>
              <w:ind w:firstLine="180"/>
              <w:jc w:val="both"/>
              <w:rPr>
                <w:rFonts w:ascii="Calibri" w:hAnsi="Calibri" w:cs="Calibri"/>
                <w:b/>
              </w:rPr>
            </w:pPr>
          </w:p>
        </w:tc>
      </w:tr>
      <w:tr w:rsidR="002C049C" w:rsidRPr="001535A8" w14:paraId="43C62E5D" w14:textId="77777777" w:rsidTr="000E44FD">
        <w:trPr>
          <w:trHeight w:val="273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1290457B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Activities to be undertaken by postholder to develop competitive grant application</w:t>
            </w:r>
          </w:p>
        </w:tc>
      </w:tr>
      <w:tr w:rsidR="002C049C" w:rsidRPr="001535A8" w14:paraId="2FD58958" w14:textId="77777777" w:rsidTr="000E44FD">
        <w:trPr>
          <w:trHeight w:val="508"/>
        </w:trPr>
        <w:tc>
          <w:tcPr>
            <w:tcW w:w="9498" w:type="dxa"/>
            <w:gridSpan w:val="2"/>
            <w:shd w:val="clear" w:color="auto" w:fill="auto"/>
          </w:tcPr>
          <w:p w14:paraId="24ED85D8" w14:textId="77777777" w:rsidR="002C049C" w:rsidRDefault="00000000" w:rsidP="000E44FD">
            <w:pPr>
              <w:jc w:val="both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203322595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     </w:t>
            </w:r>
            <w:r w:rsidR="002C049C">
              <w:rPr>
                <w:rFonts w:ascii="Calibri" w:hAnsi="Calibri" w:cs="Calibri"/>
                <w:bCs/>
              </w:rPr>
              <w:t>literature searches</w:t>
            </w:r>
          </w:p>
          <w:p w14:paraId="47348410" w14:textId="77777777" w:rsidR="002C049C" w:rsidRDefault="00000000" w:rsidP="000E44FD">
            <w:pPr>
              <w:jc w:val="both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52379342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     </w:t>
            </w:r>
            <w:r w:rsidR="002C049C">
              <w:rPr>
                <w:rFonts w:ascii="Calibri" w:hAnsi="Calibri" w:cs="Calibri"/>
                <w:bCs/>
              </w:rPr>
              <w:t>patient and public involvement</w:t>
            </w:r>
          </w:p>
          <w:p w14:paraId="44BB366D" w14:textId="77777777" w:rsidR="002C049C" w:rsidRDefault="00000000" w:rsidP="000E44FD">
            <w:pPr>
              <w:jc w:val="both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178391758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     </w:t>
            </w:r>
            <w:r w:rsidR="002C049C" w:rsidRPr="00877644">
              <w:rPr>
                <w:rFonts w:ascii="Calibri" w:hAnsi="Calibri" w:cs="Calibri" w:hint="eastAsia"/>
                <w:bCs/>
              </w:rPr>
              <w:t>d</w:t>
            </w:r>
            <w:r w:rsidR="002C049C" w:rsidRPr="00877644">
              <w:rPr>
                <w:rFonts w:ascii="Calibri" w:hAnsi="Calibri" w:cs="Calibri"/>
                <w:bCs/>
              </w:rPr>
              <w:t>etermin</w:t>
            </w:r>
            <w:r w:rsidR="002C049C">
              <w:rPr>
                <w:rFonts w:ascii="Calibri" w:hAnsi="Calibri" w:cs="Calibri"/>
                <w:bCs/>
              </w:rPr>
              <w:t>ing recruitment feasibility</w:t>
            </w:r>
            <w:r w:rsidR="002C049C" w:rsidRPr="00877644">
              <w:rPr>
                <w:rFonts w:ascii="Calibri" w:hAnsi="Calibri" w:cs="Calibri"/>
                <w:bCs/>
              </w:rPr>
              <w:t xml:space="preserve"> </w:t>
            </w:r>
          </w:p>
          <w:p w14:paraId="5D23BA8E" w14:textId="77777777" w:rsidR="002C049C" w:rsidRDefault="00000000" w:rsidP="000E44FD">
            <w:pPr>
              <w:jc w:val="both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132824460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     </w:t>
            </w:r>
            <w:r w:rsidR="002C049C">
              <w:rPr>
                <w:rFonts w:ascii="Calibri" w:hAnsi="Calibri" w:cs="Calibri"/>
                <w:bCs/>
              </w:rPr>
              <w:t>provision of specialist support (e.g. statistical support) in preparing the grant</w:t>
            </w:r>
          </w:p>
          <w:p w14:paraId="3EB8B3F3" w14:textId="77777777" w:rsidR="002C049C" w:rsidRDefault="00000000" w:rsidP="000E44FD">
            <w:pPr>
              <w:jc w:val="both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192391001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     </w:t>
            </w:r>
            <w:r w:rsidR="002C049C">
              <w:rPr>
                <w:rFonts w:ascii="Calibri" w:hAnsi="Calibri" w:cs="Calibri"/>
                <w:bCs/>
              </w:rPr>
              <w:t>assembling and writing grant application</w:t>
            </w:r>
          </w:p>
          <w:p w14:paraId="4EDC4D5D" w14:textId="77777777" w:rsidR="002C049C" w:rsidRDefault="00000000" w:rsidP="000E44FD">
            <w:pPr>
              <w:jc w:val="both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53396293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     </w:t>
            </w:r>
            <w:r w:rsidR="002C049C">
              <w:rPr>
                <w:rFonts w:ascii="Calibri" w:hAnsi="Calibri" w:cs="Calibri"/>
                <w:bCs/>
              </w:rPr>
              <w:t xml:space="preserve">administrative support to release applicant’s time to be spent on preparing grant application </w:t>
            </w:r>
            <w:r w:rsidR="002C049C" w:rsidRPr="00D91740">
              <w:rPr>
                <w:rFonts w:ascii="Calibri" w:hAnsi="Calibri" w:cs="Calibri"/>
                <w:bCs/>
              </w:rPr>
              <w:t xml:space="preserve"> </w:t>
            </w:r>
          </w:p>
          <w:p w14:paraId="7490CBB0" w14:textId="77777777" w:rsidR="002C049C" w:rsidRDefault="00000000" w:rsidP="000E44FD">
            <w:pPr>
              <w:jc w:val="both"/>
              <w:rPr>
                <w:rFonts w:ascii="Calibri" w:hAnsi="Calibri" w:cs="Calibri"/>
                <w:bCs/>
              </w:rPr>
            </w:pPr>
            <w:sdt>
              <w:sdtPr>
                <w:rPr>
                  <w:rFonts w:ascii="Calibri" w:hAnsi="Calibri" w:cs="Calibri"/>
                  <w:bCs/>
                </w:rPr>
                <w:id w:val="-146395683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C049C" w:rsidRPr="00D91740">
                  <w:rPr>
                    <w:rFonts w:ascii="Meiryo" w:eastAsia="Meiryo" w:hAnsi="Meiryo" w:cs="Calibri" w:hint="eastAsia"/>
                    <w:bCs/>
                  </w:rPr>
                  <w:t>☐</w:t>
                </w:r>
              </w:sdtContent>
            </w:sdt>
            <w:r w:rsidR="002C049C" w:rsidRPr="00D91740">
              <w:rPr>
                <w:rFonts w:ascii="Calibri" w:hAnsi="Calibri" w:cs="Calibri"/>
                <w:bCs/>
              </w:rPr>
              <w:t xml:space="preserve">      </w:t>
            </w:r>
            <w:r w:rsidR="002C049C">
              <w:rPr>
                <w:rFonts w:ascii="Calibri" w:hAnsi="Calibri" w:cs="Calibri"/>
                <w:bCs/>
              </w:rPr>
              <w:t>other; please specify</w:t>
            </w:r>
          </w:p>
          <w:p w14:paraId="71E31625" w14:textId="77777777" w:rsidR="002C049C" w:rsidRPr="0055222E" w:rsidRDefault="002C049C" w:rsidP="000E44FD">
            <w:pPr>
              <w:jc w:val="both"/>
              <w:rPr>
                <w:rFonts w:ascii="Calibri" w:hAnsi="Calibri" w:cs="Calibri"/>
                <w:bCs/>
              </w:rPr>
            </w:pPr>
            <w:r w:rsidRPr="00877644">
              <w:rPr>
                <w:rFonts w:ascii="Calibri" w:hAnsi="Calibri" w:cs="Calibri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4B605B4" wp14:editId="1605A788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48260</wp:posOffset>
                      </wp:positionV>
                      <wp:extent cx="5543550" cy="1404620"/>
                      <wp:effectExtent l="0" t="0" r="19050" b="14605"/>
                      <wp:wrapSquare wrapText="bothSides"/>
                      <wp:docPr id="5" name="Text Box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AACD2" w14:textId="77777777" w:rsidR="002C049C" w:rsidRDefault="002C049C" w:rsidP="002C049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  <w:p w14:paraId="75D4CA87" w14:textId="77777777" w:rsidR="002C049C" w:rsidRPr="00877644" w:rsidRDefault="002C049C" w:rsidP="002C049C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4B605B4" id="Text Box 5" o:spid="_x0000_s1027" type="#_x0000_t202" alt="&quot;&quot;" style="position:absolute;left:0;text-align:left;margin-left:23.75pt;margin-top:3.8pt;width:436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">
                      <v:textbox style="mso-fit-shape-to-text:t">
                        <w:txbxContent>
                          <w:p w14:paraId="324AACD2" w14:textId="77777777" w:rsidR="002C049C" w:rsidRDefault="002C049C" w:rsidP="002C049C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5D4CA87" w14:textId="77777777" w:rsidR="002C049C" w:rsidRPr="00877644" w:rsidRDefault="002C049C" w:rsidP="002C049C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E02D135" w14:textId="77777777" w:rsidR="002C049C" w:rsidRPr="001535A8" w:rsidRDefault="002C049C" w:rsidP="002C049C"/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2C049C" w:rsidRPr="001535A8" w14:paraId="7FF40421" w14:textId="77777777" w:rsidTr="000E44FD">
        <w:tc>
          <w:tcPr>
            <w:tcW w:w="9497" w:type="dxa"/>
            <w:shd w:val="clear" w:color="auto" w:fill="D9D9D9" w:themeFill="background1" w:themeFillShade="D9"/>
          </w:tcPr>
          <w:p w14:paraId="3D20A8BC" w14:textId="290AAEA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SECTION</w:t>
            </w:r>
            <w:r w:rsidRPr="001535A8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D</w:t>
            </w:r>
            <w:r w:rsidRPr="001535A8">
              <w:rPr>
                <w:rFonts w:ascii="Calibri" w:hAnsi="Calibri" w:cs="Calibri"/>
                <w:b/>
              </w:rPr>
              <w:t xml:space="preserve">: OUH </w:t>
            </w:r>
            <w:r>
              <w:rPr>
                <w:rFonts w:ascii="Calibri" w:hAnsi="Calibri" w:cs="Calibri"/>
                <w:b/>
              </w:rPr>
              <w:t>Clinical</w:t>
            </w:r>
            <w:r w:rsidRPr="001535A8">
              <w:rPr>
                <w:rFonts w:ascii="Calibri" w:hAnsi="Calibri" w:cs="Calibri"/>
                <w:b/>
              </w:rPr>
              <w:t xml:space="preserve"> Director</w:t>
            </w:r>
            <w:r w:rsidR="00D215A1">
              <w:rPr>
                <w:rFonts w:ascii="Calibri" w:hAnsi="Calibri" w:cs="Calibri"/>
                <w:b/>
              </w:rPr>
              <w:t xml:space="preserve"> </w:t>
            </w:r>
            <w:r w:rsidR="00D215A1" w:rsidRPr="00D215A1">
              <w:rPr>
                <w:rFonts w:ascii="Calibri" w:hAnsi="Calibri" w:cs="Calibri"/>
                <w:b/>
              </w:rPr>
              <w:t>or Director of NMAHP Research</w:t>
            </w:r>
            <w:r w:rsidR="00D215A1">
              <w:rPr>
                <w:rFonts w:ascii="Calibri" w:hAnsi="Calibri" w:cs="Calibri"/>
                <w:b/>
              </w:rPr>
              <w:t>/</w:t>
            </w:r>
            <w:r>
              <w:rPr>
                <w:rFonts w:ascii="Calibri" w:hAnsi="Calibri" w:cs="Calibri"/>
                <w:b/>
              </w:rPr>
              <w:t>OU</w:t>
            </w:r>
            <w:r w:rsidRPr="001535A8">
              <w:rPr>
                <w:rFonts w:ascii="Calibri" w:hAnsi="Calibri" w:cs="Calibri"/>
                <w:b/>
              </w:rPr>
              <w:t xml:space="preserve"> Head of Department support</w:t>
            </w:r>
          </w:p>
          <w:p w14:paraId="28F5FCE7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To be completed </w:t>
            </w:r>
            <w:r w:rsidRPr="003E15C1">
              <w:rPr>
                <w:rFonts w:ascii="Calibri" w:hAnsi="Calibri" w:cs="Calibri"/>
                <w:b/>
                <w:u w:val="single"/>
              </w:rPr>
              <w:t>after</w:t>
            </w:r>
            <w:r>
              <w:rPr>
                <w:rFonts w:ascii="Calibri" w:hAnsi="Calibri" w:cs="Calibri"/>
                <w:b/>
              </w:rPr>
              <w:t xml:space="preserve"> Sections A-C</w:t>
            </w:r>
          </w:p>
        </w:tc>
      </w:tr>
      <w:tr w:rsidR="002C049C" w:rsidRPr="001535A8" w14:paraId="5CB90CD1" w14:textId="77777777" w:rsidTr="000E44FD">
        <w:tc>
          <w:tcPr>
            <w:tcW w:w="9497" w:type="dxa"/>
            <w:shd w:val="clear" w:color="auto" w:fill="auto"/>
          </w:tcPr>
          <w:p w14:paraId="4F4F5A80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 w:rsidRPr="001535A8">
              <w:rPr>
                <w:rFonts w:ascii="Calibri" w:hAnsi="Calibri" w:cs="Calibri"/>
                <w:b/>
              </w:rPr>
              <w:t>Signature:</w:t>
            </w:r>
            <w:r>
              <w:rPr>
                <w:rFonts w:ascii="Calibri" w:hAnsi="Calibri" w:cs="Calibri"/>
                <w:b/>
              </w:rPr>
              <w:t xml:space="preserve">     </w:t>
            </w:r>
          </w:p>
          <w:p w14:paraId="324FCBB9" w14:textId="77777777" w:rsidR="002C049C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 w:rsidRPr="001535A8">
              <w:rPr>
                <w:rFonts w:ascii="Calibri" w:hAnsi="Calibri" w:cs="Calibri"/>
                <w:b/>
              </w:rPr>
              <w:t>Print name:</w:t>
            </w:r>
          </w:p>
          <w:p w14:paraId="3A474F46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Position:</w:t>
            </w:r>
          </w:p>
        </w:tc>
      </w:tr>
      <w:tr w:rsidR="002C049C" w:rsidRPr="001535A8" w14:paraId="67879E54" w14:textId="77777777" w:rsidTr="000E44FD">
        <w:tc>
          <w:tcPr>
            <w:tcW w:w="9497" w:type="dxa"/>
            <w:shd w:val="clear" w:color="auto" w:fill="D9D9D9" w:themeFill="background1" w:themeFillShade="D9"/>
          </w:tcPr>
          <w:p w14:paraId="422D8657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  <w:r w:rsidRPr="001535A8">
              <w:rPr>
                <w:rFonts w:ascii="Calibri" w:hAnsi="Calibri" w:cs="Calibri"/>
                <w:b/>
              </w:rPr>
              <w:t xml:space="preserve">Please </w:t>
            </w:r>
            <w:r>
              <w:rPr>
                <w:rFonts w:ascii="Calibri" w:hAnsi="Calibri" w:cs="Calibri"/>
                <w:b/>
              </w:rPr>
              <w:t>confirm</w:t>
            </w:r>
            <w:r w:rsidRPr="001535A8">
              <w:rPr>
                <w:rFonts w:ascii="Calibri" w:hAnsi="Calibri" w:cs="Calibri"/>
                <w:b/>
              </w:rPr>
              <w:t xml:space="preserve"> support</w:t>
            </w:r>
            <w:r>
              <w:rPr>
                <w:rFonts w:ascii="Calibri" w:hAnsi="Calibri" w:cs="Calibri"/>
                <w:b/>
              </w:rPr>
              <w:t>, with justification</w:t>
            </w:r>
          </w:p>
        </w:tc>
      </w:tr>
      <w:tr w:rsidR="002C049C" w:rsidRPr="001535A8" w14:paraId="35B005B4" w14:textId="77777777" w:rsidTr="000E44FD">
        <w:tc>
          <w:tcPr>
            <w:tcW w:w="9497" w:type="dxa"/>
            <w:shd w:val="clear" w:color="auto" w:fill="auto"/>
          </w:tcPr>
          <w:p w14:paraId="58D1FDD7" w14:textId="77777777" w:rsidR="002C049C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</w:p>
          <w:p w14:paraId="0B040E94" w14:textId="77777777" w:rsidR="002C049C" w:rsidRPr="001535A8" w:rsidRDefault="002C049C" w:rsidP="000E44FD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CD79E3C" w14:textId="77777777" w:rsidR="002C049C" w:rsidRDefault="002C049C" w:rsidP="002C049C">
      <w:pPr>
        <w:ind w:firstLine="180"/>
        <w:jc w:val="both"/>
        <w:rPr>
          <w:rFonts w:ascii="Calibri" w:hAnsi="Calibri" w:cs="Calibri"/>
          <w:b/>
        </w:rPr>
      </w:pPr>
    </w:p>
    <w:p w14:paraId="36DE4774" w14:textId="77777777" w:rsidR="002C049C" w:rsidRPr="001535A8" w:rsidRDefault="002C049C" w:rsidP="002C049C">
      <w:pPr>
        <w:ind w:firstLine="180"/>
        <w:jc w:val="both"/>
        <w:rPr>
          <w:rFonts w:ascii="Calibri" w:hAnsi="Calibri" w:cs="Calibri"/>
          <w:b/>
        </w:rPr>
      </w:pPr>
      <w:r w:rsidRPr="001535A8">
        <w:rPr>
          <w:rFonts w:ascii="Calibri" w:hAnsi="Calibri" w:cs="Calibri"/>
          <w:b/>
        </w:rPr>
        <w:t>Applicant Signature</w:t>
      </w:r>
      <w:r>
        <w:rPr>
          <w:rFonts w:ascii="Calibri" w:hAnsi="Calibri" w:cs="Calibri"/>
          <w:b/>
        </w:rPr>
        <w:t>:</w:t>
      </w:r>
      <w:r w:rsidRPr="001535A8">
        <w:rPr>
          <w:rFonts w:ascii="Calibri" w:hAnsi="Calibri" w:cs="Calibri"/>
          <w:b/>
        </w:rPr>
        <w:t xml:space="preserve"> </w:t>
      </w:r>
      <w:r w:rsidRPr="001535A8">
        <w:rPr>
          <w:rFonts w:ascii="Calibri" w:hAnsi="Calibri" w:cs="Calibri"/>
          <w:b/>
        </w:rPr>
        <w:tab/>
        <w:t xml:space="preserve">     </w:t>
      </w:r>
    </w:p>
    <w:p w14:paraId="0867F6F3" w14:textId="77777777" w:rsidR="002C049C" w:rsidRPr="001535A8" w:rsidRDefault="002C049C" w:rsidP="002C049C">
      <w:pPr>
        <w:ind w:firstLine="180"/>
        <w:jc w:val="both"/>
        <w:rPr>
          <w:rFonts w:ascii="Calibri" w:hAnsi="Calibri" w:cs="Calibri"/>
          <w:b/>
        </w:rPr>
      </w:pPr>
      <w:r w:rsidRPr="001535A8">
        <w:rPr>
          <w:rFonts w:ascii="Calibri" w:hAnsi="Calibri" w:cs="Calibri"/>
          <w:b/>
        </w:rPr>
        <w:lastRenderedPageBreak/>
        <w:t>Print Name</w:t>
      </w:r>
      <w:r>
        <w:rPr>
          <w:rFonts w:ascii="Calibri" w:hAnsi="Calibri" w:cs="Calibri"/>
          <w:b/>
        </w:rPr>
        <w:t>:</w:t>
      </w:r>
      <w:r w:rsidRPr="001535A8">
        <w:rPr>
          <w:rFonts w:ascii="Calibri" w:hAnsi="Calibri" w:cs="Calibri"/>
          <w:b/>
        </w:rPr>
        <w:tab/>
      </w:r>
      <w:r w:rsidRPr="001535A8">
        <w:rPr>
          <w:rFonts w:ascii="Calibri" w:hAnsi="Calibri" w:cs="Calibri"/>
          <w:b/>
        </w:rPr>
        <w:tab/>
        <w:t xml:space="preserve">     </w:t>
      </w:r>
    </w:p>
    <w:p w14:paraId="17797889" w14:textId="77777777" w:rsidR="002C049C" w:rsidRPr="001535A8" w:rsidRDefault="002C049C" w:rsidP="002C049C">
      <w:pPr>
        <w:ind w:firstLine="180"/>
        <w:jc w:val="both"/>
        <w:rPr>
          <w:rFonts w:ascii="Calibri" w:hAnsi="Calibri" w:cs="Calibri"/>
          <w:b/>
        </w:rPr>
      </w:pPr>
      <w:r w:rsidRPr="001535A8">
        <w:rPr>
          <w:rFonts w:ascii="Calibri" w:hAnsi="Calibri" w:cs="Calibri"/>
          <w:b/>
        </w:rPr>
        <w:t>Date</w:t>
      </w:r>
      <w:r>
        <w:rPr>
          <w:rFonts w:ascii="Calibri" w:hAnsi="Calibri" w:cs="Calibri"/>
          <w:b/>
        </w:rPr>
        <w:t>:</w:t>
      </w:r>
      <w:r w:rsidRPr="001535A8">
        <w:rPr>
          <w:rFonts w:ascii="Calibri" w:hAnsi="Calibri" w:cs="Calibri"/>
          <w:b/>
        </w:rPr>
        <w:tab/>
      </w:r>
      <w:r w:rsidRPr="001535A8">
        <w:rPr>
          <w:rFonts w:ascii="Calibri" w:hAnsi="Calibri" w:cs="Calibri"/>
          <w:b/>
        </w:rPr>
        <w:tab/>
      </w:r>
      <w:r w:rsidRPr="001535A8">
        <w:rPr>
          <w:rFonts w:ascii="Calibri" w:hAnsi="Calibri" w:cs="Calibri"/>
          <w:b/>
        </w:rPr>
        <w:tab/>
        <w:t xml:space="preserve">     </w:t>
      </w:r>
    </w:p>
    <w:p w14:paraId="2A11D259" w14:textId="77777777" w:rsidR="002C049C" w:rsidRPr="001535A8" w:rsidRDefault="002C049C" w:rsidP="002C049C">
      <w:pPr>
        <w:pBdr>
          <w:bottom w:val="single" w:sz="6" w:space="1" w:color="auto"/>
        </w:pBdr>
        <w:ind w:firstLine="180"/>
        <w:jc w:val="both"/>
        <w:rPr>
          <w:rFonts w:ascii="Calibri" w:hAnsi="Calibri" w:cs="Calibri"/>
          <w:b/>
        </w:rPr>
      </w:pPr>
    </w:p>
    <w:p w14:paraId="22629F13" w14:textId="66817080" w:rsidR="002C049C" w:rsidRPr="00435B5A" w:rsidRDefault="002C049C" w:rsidP="00435B5A">
      <w:pPr>
        <w:rPr>
          <w:rFonts w:ascii="Calibri" w:hAnsi="Calibri" w:cs="Calibri"/>
          <w:b/>
        </w:rPr>
      </w:pPr>
      <w:r w:rsidRPr="00C83019">
        <w:rPr>
          <w:rFonts w:ascii="Calibri" w:hAnsi="Calibri" w:cs="Calibri"/>
          <w:b/>
        </w:rPr>
        <w:t xml:space="preserve">Please send the completed form </w:t>
      </w:r>
      <w:r w:rsidR="00435B5A" w:rsidRPr="00435B5A">
        <w:rPr>
          <w:rFonts w:ascii="Calibri" w:hAnsi="Calibri" w:cs="Calibri"/>
          <w:b/>
        </w:rPr>
        <w:t xml:space="preserve">together with the applicants CV </w:t>
      </w:r>
      <w:r w:rsidRPr="00C83019">
        <w:rPr>
          <w:rFonts w:ascii="Calibri" w:hAnsi="Calibri" w:cs="Calibri"/>
          <w:b/>
        </w:rPr>
        <w:t xml:space="preserve">to </w:t>
      </w:r>
      <w:hyperlink r:id="rId10" w:history="1">
        <w:r w:rsidR="002559E9">
          <w:rPr>
            <w:rStyle w:val="Hyperlink"/>
            <w:rFonts w:ascii="Calibri" w:hAnsi="Calibri" w:cs="Calibri"/>
            <w:b/>
          </w:rPr>
          <w:t>ouh.rcf@ouh.nhs.uk</w:t>
        </w:r>
      </w:hyperlink>
      <w:r w:rsidRPr="00C83019">
        <w:rPr>
          <w:rFonts w:ascii="Calibri" w:hAnsi="Calibri" w:cs="Calibri"/>
          <w:b/>
        </w:rPr>
        <w:t xml:space="preserve"> </w:t>
      </w:r>
      <w:r w:rsidRPr="00435B5A">
        <w:rPr>
          <w:rFonts w:ascii="Calibri" w:hAnsi="Calibri" w:cs="Calibri"/>
          <w:b/>
        </w:rPr>
        <w:t xml:space="preserve">by Friday </w:t>
      </w:r>
      <w:r w:rsidR="00D215A1" w:rsidRPr="00435B5A">
        <w:rPr>
          <w:rFonts w:ascii="Calibri" w:hAnsi="Calibri" w:cs="Calibri"/>
          <w:b/>
        </w:rPr>
        <w:t>15 November</w:t>
      </w:r>
      <w:r w:rsidR="002559E9" w:rsidRPr="00435B5A">
        <w:rPr>
          <w:rFonts w:ascii="Calibri" w:hAnsi="Calibri" w:cs="Calibri"/>
          <w:b/>
        </w:rPr>
        <w:t xml:space="preserve"> 2024.</w:t>
      </w:r>
      <w:r w:rsidR="002559E9">
        <w:rPr>
          <w:rFonts w:ascii="Calibri" w:hAnsi="Calibri" w:cs="Calibri"/>
          <w:b/>
        </w:rPr>
        <w:t xml:space="preserve"> </w:t>
      </w:r>
    </w:p>
    <w:sectPr w:rsidR="002C049C" w:rsidRPr="00435B5A" w:rsidSect="00B829D5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F31C" w14:textId="77777777" w:rsidR="00AF7A06" w:rsidRDefault="00AF7A06" w:rsidP="002D538D">
      <w:pPr>
        <w:spacing w:after="0" w:line="240" w:lineRule="auto"/>
      </w:pPr>
      <w:r>
        <w:separator/>
      </w:r>
    </w:p>
  </w:endnote>
  <w:endnote w:type="continuationSeparator" w:id="0">
    <w:p w14:paraId="4DD169E1" w14:textId="77777777" w:rsidR="00AF7A06" w:rsidRDefault="00AF7A06" w:rsidP="002D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060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9915B" w14:textId="77777777" w:rsidR="006414C5" w:rsidRDefault="006414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5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6A4E64" w14:textId="08BA2377" w:rsidR="006414C5" w:rsidRDefault="002C049C" w:rsidP="002C049C">
    <w:pPr>
      <w:pStyle w:val="Footer"/>
    </w:pPr>
    <w:r w:rsidRPr="002C049C">
      <w:t>NIHR Research Capability Funding (RCF): 202</w:t>
    </w:r>
    <w:r w:rsidR="002559E9">
      <w:t>4-25</w:t>
    </w:r>
    <w:r w:rsidRPr="002C049C">
      <w:t xml:space="preserve"> </w:t>
    </w:r>
    <w:r w:rsidR="00D37716">
      <w:t>focused</w:t>
    </w:r>
    <w:r w:rsidRPr="002C049C">
      <w:t xml:space="preserve"> call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00F45" w14:textId="77777777" w:rsidR="00AF7A06" w:rsidRDefault="00AF7A06" w:rsidP="002D538D">
      <w:pPr>
        <w:spacing w:after="0" w:line="240" w:lineRule="auto"/>
      </w:pPr>
      <w:r>
        <w:separator/>
      </w:r>
    </w:p>
  </w:footnote>
  <w:footnote w:type="continuationSeparator" w:id="0">
    <w:p w14:paraId="785B9C19" w14:textId="77777777" w:rsidR="00AF7A06" w:rsidRDefault="00AF7A06" w:rsidP="002D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7E76"/>
    <w:multiLevelType w:val="hybridMultilevel"/>
    <w:tmpl w:val="4B30F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13D15"/>
    <w:multiLevelType w:val="hybridMultilevel"/>
    <w:tmpl w:val="CE82D986"/>
    <w:lvl w:ilvl="0" w:tplc="695A255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ADA"/>
    <w:multiLevelType w:val="hybridMultilevel"/>
    <w:tmpl w:val="EB74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2046"/>
    <w:multiLevelType w:val="hybridMultilevel"/>
    <w:tmpl w:val="A17A75DE"/>
    <w:lvl w:ilvl="0" w:tplc="3A2AB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16AA"/>
    <w:multiLevelType w:val="hybridMultilevel"/>
    <w:tmpl w:val="59AEC452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22D56DEA"/>
    <w:multiLevelType w:val="hybridMultilevel"/>
    <w:tmpl w:val="17AA3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52A5F"/>
    <w:multiLevelType w:val="hybridMultilevel"/>
    <w:tmpl w:val="74AC6E9A"/>
    <w:lvl w:ilvl="0" w:tplc="627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F3904"/>
    <w:multiLevelType w:val="hybridMultilevel"/>
    <w:tmpl w:val="408A6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04809"/>
    <w:multiLevelType w:val="hybridMultilevel"/>
    <w:tmpl w:val="77463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85532"/>
    <w:multiLevelType w:val="hybridMultilevel"/>
    <w:tmpl w:val="2B500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A1B5C"/>
    <w:multiLevelType w:val="hybridMultilevel"/>
    <w:tmpl w:val="7C705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206855">
    <w:abstractNumId w:val="4"/>
  </w:num>
  <w:num w:numId="2" w16cid:durableId="1878271741">
    <w:abstractNumId w:val="3"/>
  </w:num>
  <w:num w:numId="3" w16cid:durableId="1565600701">
    <w:abstractNumId w:val="0"/>
  </w:num>
  <w:num w:numId="4" w16cid:durableId="372386021">
    <w:abstractNumId w:val="6"/>
  </w:num>
  <w:num w:numId="5" w16cid:durableId="1496148624">
    <w:abstractNumId w:val="2"/>
  </w:num>
  <w:num w:numId="6" w16cid:durableId="1960522921">
    <w:abstractNumId w:val="9"/>
  </w:num>
  <w:num w:numId="7" w16cid:durableId="477114747">
    <w:abstractNumId w:val="10"/>
  </w:num>
  <w:num w:numId="8" w16cid:durableId="1798522506">
    <w:abstractNumId w:val="1"/>
  </w:num>
  <w:num w:numId="9" w16cid:durableId="1649090382">
    <w:abstractNumId w:val="5"/>
  </w:num>
  <w:num w:numId="10" w16cid:durableId="897520478">
    <w:abstractNumId w:val="7"/>
  </w:num>
  <w:num w:numId="11" w16cid:durableId="18832018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76"/>
    <w:rsid w:val="000364E4"/>
    <w:rsid w:val="0004613D"/>
    <w:rsid w:val="00047044"/>
    <w:rsid w:val="00056852"/>
    <w:rsid w:val="00087C39"/>
    <w:rsid w:val="00093CC4"/>
    <w:rsid w:val="000B158E"/>
    <w:rsid w:val="000C4BD5"/>
    <w:rsid w:val="000E4BD9"/>
    <w:rsid w:val="000F3ED0"/>
    <w:rsid w:val="0014503A"/>
    <w:rsid w:val="00153571"/>
    <w:rsid w:val="00157277"/>
    <w:rsid w:val="001A476E"/>
    <w:rsid w:val="00254BBA"/>
    <w:rsid w:val="002559E9"/>
    <w:rsid w:val="00280C69"/>
    <w:rsid w:val="0028526F"/>
    <w:rsid w:val="002A5E39"/>
    <w:rsid w:val="002A7522"/>
    <w:rsid w:val="002C00BA"/>
    <w:rsid w:val="002C049C"/>
    <w:rsid w:val="002D538D"/>
    <w:rsid w:val="002E3979"/>
    <w:rsid w:val="002E4276"/>
    <w:rsid w:val="003060F8"/>
    <w:rsid w:val="0031245C"/>
    <w:rsid w:val="003328FA"/>
    <w:rsid w:val="003423A0"/>
    <w:rsid w:val="00354754"/>
    <w:rsid w:val="00383E0E"/>
    <w:rsid w:val="003924D7"/>
    <w:rsid w:val="003C1B96"/>
    <w:rsid w:val="003C21AF"/>
    <w:rsid w:val="00415084"/>
    <w:rsid w:val="00435B5A"/>
    <w:rsid w:val="0046713F"/>
    <w:rsid w:val="0048078F"/>
    <w:rsid w:val="004B2012"/>
    <w:rsid w:val="004B531A"/>
    <w:rsid w:val="004F0493"/>
    <w:rsid w:val="00502B83"/>
    <w:rsid w:val="00536511"/>
    <w:rsid w:val="00537446"/>
    <w:rsid w:val="00537781"/>
    <w:rsid w:val="00551408"/>
    <w:rsid w:val="00583640"/>
    <w:rsid w:val="00596E71"/>
    <w:rsid w:val="005B20D5"/>
    <w:rsid w:val="005C6E93"/>
    <w:rsid w:val="006054BD"/>
    <w:rsid w:val="006414C5"/>
    <w:rsid w:val="0064674E"/>
    <w:rsid w:val="00654162"/>
    <w:rsid w:val="0066169F"/>
    <w:rsid w:val="0066453C"/>
    <w:rsid w:val="00665288"/>
    <w:rsid w:val="006746D0"/>
    <w:rsid w:val="006B150D"/>
    <w:rsid w:val="006B2E63"/>
    <w:rsid w:val="006C2566"/>
    <w:rsid w:val="006F7858"/>
    <w:rsid w:val="00706FC9"/>
    <w:rsid w:val="00723B03"/>
    <w:rsid w:val="00726F95"/>
    <w:rsid w:val="007609DF"/>
    <w:rsid w:val="007845E1"/>
    <w:rsid w:val="007D2F44"/>
    <w:rsid w:val="00811845"/>
    <w:rsid w:val="00816B16"/>
    <w:rsid w:val="00830EE4"/>
    <w:rsid w:val="008324E4"/>
    <w:rsid w:val="008506BB"/>
    <w:rsid w:val="00851EC1"/>
    <w:rsid w:val="00893FC4"/>
    <w:rsid w:val="008C6319"/>
    <w:rsid w:val="008D291B"/>
    <w:rsid w:val="008D4AC0"/>
    <w:rsid w:val="008E6D9C"/>
    <w:rsid w:val="008F1626"/>
    <w:rsid w:val="008F2C28"/>
    <w:rsid w:val="00921F88"/>
    <w:rsid w:val="00923FC2"/>
    <w:rsid w:val="00927554"/>
    <w:rsid w:val="009475C3"/>
    <w:rsid w:val="00955E0F"/>
    <w:rsid w:val="009C78A0"/>
    <w:rsid w:val="009E1AB0"/>
    <w:rsid w:val="009F4F6B"/>
    <w:rsid w:val="00A060E7"/>
    <w:rsid w:val="00A14476"/>
    <w:rsid w:val="00A40A14"/>
    <w:rsid w:val="00A53DD2"/>
    <w:rsid w:val="00A57437"/>
    <w:rsid w:val="00A6254B"/>
    <w:rsid w:val="00A928E0"/>
    <w:rsid w:val="00A968D9"/>
    <w:rsid w:val="00AB5920"/>
    <w:rsid w:val="00AC0478"/>
    <w:rsid w:val="00AF42E4"/>
    <w:rsid w:val="00AF7A06"/>
    <w:rsid w:val="00B0462D"/>
    <w:rsid w:val="00B057C7"/>
    <w:rsid w:val="00B211CB"/>
    <w:rsid w:val="00B27423"/>
    <w:rsid w:val="00B41675"/>
    <w:rsid w:val="00B51F2D"/>
    <w:rsid w:val="00B633B7"/>
    <w:rsid w:val="00B65F34"/>
    <w:rsid w:val="00B773BE"/>
    <w:rsid w:val="00B829D5"/>
    <w:rsid w:val="00BE3B24"/>
    <w:rsid w:val="00BE6C3A"/>
    <w:rsid w:val="00BF601D"/>
    <w:rsid w:val="00C22BBE"/>
    <w:rsid w:val="00C5180E"/>
    <w:rsid w:val="00C53829"/>
    <w:rsid w:val="00C6344F"/>
    <w:rsid w:val="00C703D3"/>
    <w:rsid w:val="00C7118F"/>
    <w:rsid w:val="00C9298E"/>
    <w:rsid w:val="00CA3801"/>
    <w:rsid w:val="00CE1118"/>
    <w:rsid w:val="00D10061"/>
    <w:rsid w:val="00D215A1"/>
    <w:rsid w:val="00D370C4"/>
    <w:rsid w:val="00D37716"/>
    <w:rsid w:val="00D736F6"/>
    <w:rsid w:val="00D762EF"/>
    <w:rsid w:val="00DB12BC"/>
    <w:rsid w:val="00DE110C"/>
    <w:rsid w:val="00DE3DE0"/>
    <w:rsid w:val="00E159A7"/>
    <w:rsid w:val="00E22A81"/>
    <w:rsid w:val="00E528C0"/>
    <w:rsid w:val="00E56C36"/>
    <w:rsid w:val="00E60903"/>
    <w:rsid w:val="00EB0283"/>
    <w:rsid w:val="00F162B7"/>
    <w:rsid w:val="00F33E1D"/>
    <w:rsid w:val="00F4543C"/>
    <w:rsid w:val="00F6044F"/>
    <w:rsid w:val="00F642F9"/>
    <w:rsid w:val="00F67EC1"/>
    <w:rsid w:val="00FB3E6F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38B00"/>
  <w15:docId w15:val="{B41A304E-F7AA-4353-919A-C593E23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0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B0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E7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E7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E7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E71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C6E93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2C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012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8D"/>
  </w:style>
  <w:style w:type="paragraph" w:styleId="Footer">
    <w:name w:val="footer"/>
    <w:basedOn w:val="Normal"/>
    <w:link w:val="Foot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8D"/>
  </w:style>
  <w:style w:type="paragraph" w:styleId="BalloonText">
    <w:name w:val="Balloon Text"/>
    <w:basedOn w:val="Normal"/>
    <w:link w:val="BalloonTextChar"/>
    <w:uiPriority w:val="99"/>
    <w:semiHidden/>
    <w:unhideWhenUsed/>
    <w:rsid w:val="0066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7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7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0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47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3B03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6E71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6E71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6E71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6E93"/>
    <w:pPr>
      <w:spacing w:before="40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C6E93"/>
    <w:rPr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E71"/>
    <w:rPr>
      <w:rFonts w:eastAsiaTheme="majorEastAsia" w:cstheme="majorBidi"/>
      <w:sz w:val="24"/>
    </w:rPr>
  </w:style>
  <w:style w:type="paragraph" w:styleId="Revision">
    <w:name w:val="Revision"/>
    <w:hidden/>
    <w:uiPriority w:val="99"/>
    <w:semiHidden/>
    <w:rsid w:val="00893FC4"/>
    <w:pPr>
      <w:spacing w:after="0" w:line="240" w:lineRule="auto"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3F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59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uh.rcf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h.rcf@ou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063A-C8BC-4D4D-81C4-FC56C9B3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Capability Funding: application form for 2023-24 focused call</vt:lpstr>
    </vt:vector>
  </TitlesOfParts>
  <Company>NHS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Capability Funding: application form for 2023-24 focused call</dc:title>
  <dc:creator>Oxford University Hospitals</dc:creator>
  <cp:lastModifiedBy>Bonney, Frances (RTH) OUH</cp:lastModifiedBy>
  <cp:revision>6</cp:revision>
  <dcterms:created xsi:type="dcterms:W3CDTF">2024-10-11T12:05:00Z</dcterms:created>
  <dcterms:modified xsi:type="dcterms:W3CDTF">2024-10-14T09:56:00Z</dcterms:modified>
</cp:coreProperties>
</file>